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92D6B" w14:textId="64147758" w:rsidR="00614628" w:rsidRPr="0035704F" w:rsidRDefault="00C9484C" w:rsidP="0035704F">
      <w:pPr>
        <w:spacing w:before="39"/>
        <w:ind w:right="-4"/>
        <w:jc w:val="center"/>
        <w:rPr>
          <w:rFonts w:ascii="Arial"/>
          <w:b/>
          <w:color w:val="7030A0"/>
          <w:sz w:val="44"/>
          <w:szCs w:val="44"/>
          <w:u w:val="single"/>
        </w:rPr>
      </w:pPr>
      <w:r w:rsidRPr="0079278D">
        <w:rPr>
          <w:rFonts w:ascii="Arial"/>
          <w:b/>
          <w:color w:val="7030A0"/>
          <w:sz w:val="44"/>
          <w:szCs w:val="44"/>
          <w:u w:val="single"/>
        </w:rPr>
        <w:t xml:space="preserve">DC Circuits Using </w:t>
      </w:r>
      <w:proofErr w:type="spellStart"/>
      <w:r w:rsidRPr="0079278D">
        <w:rPr>
          <w:rFonts w:ascii="Arial"/>
          <w:b/>
          <w:color w:val="7030A0"/>
          <w:sz w:val="44"/>
          <w:szCs w:val="44"/>
          <w:u w:val="single"/>
        </w:rPr>
        <w:t>PhET</w:t>
      </w:r>
      <w:proofErr w:type="spellEnd"/>
      <w:r w:rsidRPr="0079278D">
        <w:rPr>
          <w:rFonts w:ascii="Arial"/>
          <w:b/>
          <w:color w:val="7030A0"/>
          <w:sz w:val="44"/>
          <w:szCs w:val="44"/>
          <w:u w:val="single"/>
        </w:rPr>
        <w:t xml:space="preserve"> Simulator</w:t>
      </w:r>
    </w:p>
    <w:p w14:paraId="6F6528CE" w14:textId="77777777" w:rsidR="006A4470" w:rsidRPr="00960A2F" w:rsidRDefault="006A4470" w:rsidP="006A4470">
      <w:pPr>
        <w:pStyle w:val="Heading1"/>
        <w:rPr>
          <w:color w:val="7030A0"/>
        </w:rPr>
      </w:pPr>
      <w:r w:rsidRPr="00960A2F">
        <w:rPr>
          <w:color w:val="7030A0"/>
        </w:rPr>
        <w:t>Notes:</w:t>
      </w:r>
    </w:p>
    <w:p w14:paraId="16DB5F8C" w14:textId="22CAC3C0" w:rsidR="006A4470" w:rsidRPr="003B2B6E" w:rsidRDefault="00E87F4C" w:rsidP="006A4470">
      <w:pPr>
        <w:pStyle w:val="BodyText"/>
        <w:numPr>
          <w:ilvl w:val="0"/>
          <w:numId w:val="2"/>
        </w:numPr>
        <w:spacing w:before="156" w:line="240" w:lineRule="exact"/>
        <w:ind w:right="1365"/>
        <w:rPr>
          <w:b/>
          <w:bCs/>
          <w:i/>
          <w:iCs/>
          <w:color w:val="5442DD"/>
        </w:rPr>
      </w:pPr>
      <w:r w:rsidRPr="003B2B6E">
        <w:rPr>
          <w:b/>
          <w:bCs/>
          <w:i/>
          <w:iCs/>
          <w:color w:val="5442DD"/>
        </w:rPr>
        <w:t xml:space="preserve">This lab </w:t>
      </w:r>
      <w:r w:rsidR="00C9484C" w:rsidRPr="003B2B6E">
        <w:rPr>
          <w:b/>
          <w:bCs/>
          <w:i/>
          <w:iCs/>
          <w:color w:val="5442DD"/>
        </w:rPr>
        <w:t xml:space="preserve">is </w:t>
      </w:r>
      <w:r w:rsidR="00892E1A">
        <w:rPr>
          <w:b/>
          <w:bCs/>
          <w:i/>
          <w:iCs/>
          <w:color w:val="5442DD"/>
        </w:rPr>
        <w:t xml:space="preserve">a two-week long lab, </w:t>
      </w:r>
      <w:r w:rsidR="00C9484C" w:rsidRPr="003B2B6E">
        <w:rPr>
          <w:b/>
          <w:bCs/>
          <w:i/>
          <w:iCs/>
          <w:color w:val="5442DD"/>
        </w:rPr>
        <w:t>to be done on your own (not with lab partners) and off-campus</w:t>
      </w:r>
      <w:r w:rsidR="006A4470" w:rsidRPr="003B2B6E">
        <w:rPr>
          <w:b/>
          <w:bCs/>
          <w:i/>
          <w:iCs/>
          <w:color w:val="5442DD"/>
        </w:rPr>
        <w:t>.</w:t>
      </w:r>
    </w:p>
    <w:p w14:paraId="0663A6B2" w14:textId="77777777" w:rsidR="00BB1CF9" w:rsidRPr="00FA2ADC" w:rsidRDefault="00BB1CF9" w:rsidP="00BB1CF9">
      <w:pPr>
        <w:pStyle w:val="BodyText"/>
        <w:widowControl w:val="0"/>
        <w:numPr>
          <w:ilvl w:val="0"/>
          <w:numId w:val="2"/>
        </w:numPr>
        <w:spacing w:before="156" w:line="240" w:lineRule="exact"/>
        <w:ind w:right="1365"/>
        <w:rPr>
          <w:color w:val="000000" w:themeColor="text1"/>
        </w:rPr>
      </w:pPr>
      <w:r w:rsidRPr="00A942CC">
        <w:rPr>
          <w:color w:val="000000" w:themeColor="text1"/>
        </w:rPr>
        <w:t xml:space="preserve">Only a </w:t>
      </w:r>
      <w:r w:rsidRPr="00A942CC">
        <w:rPr>
          <w:b/>
          <w:bCs/>
          <w:color w:val="FF0000"/>
          <w:u w:val="single"/>
        </w:rPr>
        <w:t>summary</w:t>
      </w:r>
      <w:r w:rsidRPr="00A942CC">
        <w:rPr>
          <w:color w:val="000000" w:themeColor="text1"/>
        </w:rPr>
        <w:t xml:space="preserve"> must be submitted. Please check 'Summary_template.docx' for a template of the summary.</w:t>
      </w:r>
    </w:p>
    <w:p w14:paraId="3994D977" w14:textId="3B0378D4" w:rsidR="002A0250" w:rsidRDefault="002A0250" w:rsidP="002A0250">
      <w:pPr>
        <w:pStyle w:val="BodyText"/>
        <w:numPr>
          <w:ilvl w:val="0"/>
          <w:numId w:val="2"/>
        </w:numPr>
        <w:spacing w:before="156" w:line="240" w:lineRule="exact"/>
        <w:ind w:right="1365"/>
      </w:pPr>
      <w:r w:rsidRPr="0068306D">
        <w:t xml:space="preserve">Your TA might (not always) provide feedback which you should incorporate into your later lab reports and/or lab summaries.  The short summary should discuss some (not all) elements mentioned in the handout “How will this lab be conducted?”.  </w:t>
      </w:r>
    </w:p>
    <w:p w14:paraId="1E67777C" w14:textId="77777777" w:rsidR="002A0250" w:rsidRDefault="002A0250" w:rsidP="002A0250">
      <w:pPr>
        <w:pStyle w:val="BodyText"/>
        <w:numPr>
          <w:ilvl w:val="0"/>
          <w:numId w:val="2"/>
        </w:numPr>
        <w:spacing w:before="156" w:line="240" w:lineRule="exact"/>
        <w:ind w:right="900"/>
      </w:pPr>
      <w:r>
        <w:t xml:space="preserve">Turning in your summary: </w:t>
      </w:r>
    </w:p>
    <w:p w14:paraId="025F8DF1" w14:textId="77777777" w:rsidR="002A0250" w:rsidRDefault="002A0250" w:rsidP="002A0250">
      <w:pPr>
        <w:pStyle w:val="BodyText"/>
        <w:numPr>
          <w:ilvl w:val="1"/>
          <w:numId w:val="2"/>
        </w:numPr>
        <w:spacing w:line="240" w:lineRule="exact"/>
        <w:ind w:left="1584" w:right="907"/>
      </w:pPr>
      <w:r>
        <w:t xml:space="preserve">Collaborate with your partners on data collection, </w:t>
      </w:r>
      <w:proofErr w:type="gramStart"/>
      <w:r>
        <w:t>analysis</w:t>
      </w:r>
      <w:proofErr w:type="gramEnd"/>
      <w:r>
        <w:t xml:space="preserve"> and report.</w:t>
      </w:r>
    </w:p>
    <w:p w14:paraId="26D50B61" w14:textId="77777777" w:rsidR="002A0250" w:rsidRDefault="002A0250" w:rsidP="002A0250">
      <w:pPr>
        <w:pStyle w:val="BodyText"/>
        <w:numPr>
          <w:ilvl w:val="1"/>
          <w:numId w:val="2"/>
        </w:numPr>
        <w:spacing w:line="240" w:lineRule="exact"/>
        <w:ind w:left="1584" w:right="907"/>
      </w:pPr>
      <w:r>
        <w:t xml:space="preserve">Turn in only one </w:t>
      </w:r>
      <w:proofErr w:type="gramStart"/>
      <w:r>
        <w:t>summary, but</w:t>
      </w:r>
      <w:proofErr w:type="gramEnd"/>
      <w:r>
        <w:t xml:space="preserve"> be sure it lists all group members as authors. </w:t>
      </w:r>
    </w:p>
    <w:p w14:paraId="56223DE3" w14:textId="77777777" w:rsidR="002A0250" w:rsidRDefault="002A0250" w:rsidP="002A0250">
      <w:pPr>
        <w:pStyle w:val="BodyText"/>
        <w:numPr>
          <w:ilvl w:val="1"/>
          <w:numId w:val="2"/>
        </w:numPr>
        <w:spacing w:line="240" w:lineRule="exact"/>
        <w:ind w:left="1584" w:right="907"/>
      </w:pPr>
      <w:r>
        <w:t>Lab reports and lab summaries should be uploaded to Canvas by the deadline in the course calendar.</w:t>
      </w:r>
    </w:p>
    <w:p w14:paraId="10CA3D0D" w14:textId="46F669FA" w:rsidR="002A0250" w:rsidRDefault="002A0250" w:rsidP="002A0250">
      <w:pPr>
        <w:pStyle w:val="BodyText"/>
        <w:numPr>
          <w:ilvl w:val="1"/>
          <w:numId w:val="2"/>
        </w:numPr>
        <w:spacing w:line="240" w:lineRule="exact"/>
        <w:ind w:left="1584" w:right="907"/>
      </w:pPr>
      <w:r>
        <w:t>Do not include raw spreadsheets in the reports or summaries.  You may want to use figures in your report/summary that can contain snapshots of spreadsheet(s).</w:t>
      </w:r>
    </w:p>
    <w:p w14:paraId="660E0C16" w14:textId="77777777" w:rsidR="006A4470" w:rsidRDefault="006A4470" w:rsidP="006A4470">
      <w:pPr>
        <w:pStyle w:val="BodyText"/>
        <w:numPr>
          <w:ilvl w:val="0"/>
          <w:numId w:val="2"/>
        </w:numPr>
        <w:spacing w:before="156" w:line="240" w:lineRule="exact"/>
        <w:ind w:right="900"/>
      </w:pPr>
      <w:r>
        <w:t>Getting help:</w:t>
      </w:r>
    </w:p>
    <w:p w14:paraId="43F299CF" w14:textId="4B100B94" w:rsidR="006A4470" w:rsidRPr="0078180C" w:rsidRDefault="006A4470" w:rsidP="006A4470">
      <w:pPr>
        <w:pStyle w:val="BodyText"/>
        <w:numPr>
          <w:ilvl w:val="1"/>
          <w:numId w:val="2"/>
        </w:numPr>
        <w:spacing w:line="240" w:lineRule="exact"/>
        <w:ind w:left="1584" w:right="907"/>
      </w:pPr>
      <w:r w:rsidRPr="0078180C">
        <w:t xml:space="preserve">Your lab TA can answer questions by email or </w:t>
      </w:r>
      <w:r w:rsidR="00F1499C">
        <w:t xml:space="preserve">at their </w:t>
      </w:r>
      <w:r w:rsidRPr="0078180C">
        <w:t>of</w:t>
      </w:r>
      <w:r w:rsidR="00F1499C">
        <w:t>fice hour</w:t>
      </w:r>
      <w:r w:rsidRPr="0078180C">
        <w:t xml:space="preserve"> </w:t>
      </w:r>
      <w:r w:rsidR="00F1499C">
        <w:t>(</w:t>
      </w:r>
      <w:r w:rsidRPr="0078180C">
        <w:t>listed in the syllabus</w:t>
      </w:r>
      <w:r w:rsidR="00F1499C">
        <w:t>)</w:t>
      </w:r>
      <w:r w:rsidRPr="0078180C">
        <w:t>.</w:t>
      </w:r>
    </w:p>
    <w:p w14:paraId="4D0370AA" w14:textId="77777777" w:rsidR="006A4470" w:rsidRDefault="006A4470" w:rsidP="006A4470">
      <w:pPr>
        <w:pStyle w:val="BodyText"/>
        <w:numPr>
          <w:ilvl w:val="1"/>
          <w:numId w:val="2"/>
        </w:numPr>
        <w:spacing w:line="240" w:lineRule="exact"/>
        <w:ind w:left="1584" w:right="907"/>
      </w:pPr>
      <w:r w:rsidRPr="0078180C">
        <w:t xml:space="preserve">You </w:t>
      </w:r>
      <w:r>
        <w:t>can</w:t>
      </w:r>
      <w:r w:rsidRPr="0078180C">
        <w:t xml:space="preserve"> also </w:t>
      </w:r>
      <w:r>
        <w:t>ask</w:t>
      </w:r>
      <w:r w:rsidRPr="0078180C">
        <w:t xml:space="preserve"> advice from </w:t>
      </w:r>
      <w:r>
        <w:t>lab partner(s) and/or other students</w:t>
      </w:r>
      <w:r w:rsidRPr="0078180C">
        <w:t>.</w:t>
      </w:r>
    </w:p>
    <w:p w14:paraId="55D53528" w14:textId="77777777" w:rsidR="006A4470" w:rsidRDefault="006A4470" w:rsidP="00A534E9">
      <w:pPr>
        <w:pStyle w:val="Heading1"/>
      </w:pPr>
    </w:p>
    <w:p w14:paraId="68383C17" w14:textId="77777777" w:rsidR="00822231" w:rsidRPr="00960A2F" w:rsidRDefault="00822231" w:rsidP="00822231">
      <w:pPr>
        <w:pStyle w:val="Heading1"/>
        <w:rPr>
          <w:color w:val="7030A0"/>
        </w:rPr>
      </w:pPr>
      <w:r w:rsidRPr="00960A2F">
        <w:rPr>
          <w:color w:val="7030A0"/>
        </w:rPr>
        <w:t>Objectives of this lab:</w:t>
      </w:r>
    </w:p>
    <w:p w14:paraId="5066284E" w14:textId="77777777" w:rsidR="00822231" w:rsidRDefault="00822231" w:rsidP="00822231">
      <w:pPr>
        <w:pStyle w:val="BodyText"/>
      </w:pPr>
    </w:p>
    <w:p w14:paraId="7A250C07" w14:textId="2C788F24" w:rsidR="00822231" w:rsidRDefault="00186944" w:rsidP="00822231">
      <w:r>
        <w:t>During the first two weeks of this lab, y</w:t>
      </w:r>
      <w:r w:rsidR="002A0973">
        <w:t>ou will design your own 2-loop DC circ</w:t>
      </w:r>
      <w:r w:rsidR="00EA1EC1">
        <w:t xml:space="preserve">uit which must contain </w:t>
      </w:r>
      <w:r w:rsidR="002A0973">
        <w:t xml:space="preserve">3 resistors and 2 batteries. The batteries must be on different legs and the resistors must also be on different legs.  </w:t>
      </w:r>
      <w:r>
        <w:t xml:space="preserve">You will </w:t>
      </w:r>
      <w:r w:rsidR="002A0973">
        <w:t>use</w:t>
      </w:r>
      <w:r w:rsidR="00D44391">
        <w:t xml:space="preserve"> the two</w:t>
      </w:r>
      <w:r w:rsidR="002A0973">
        <w:t xml:space="preserve"> conserv</w:t>
      </w:r>
      <w:r w:rsidR="00D44391">
        <w:t xml:space="preserve">ation principles (Kirchhoff and </w:t>
      </w:r>
      <w:r w:rsidR="002A0973">
        <w:t>current conservation) to solve, by hand, for the three currents</w:t>
      </w:r>
      <w:r w:rsidR="00EA1EC1">
        <w:t xml:space="preserve"> (both magnitude and direction</w:t>
      </w:r>
      <w:r w:rsidR="00D44391">
        <w:t xml:space="preserve"> for each</w:t>
      </w:r>
      <w:r w:rsidR="00EA1EC1">
        <w:t>)</w:t>
      </w:r>
      <w:r w:rsidR="002A0973">
        <w:t>. You will then, by hand, determ</w:t>
      </w:r>
      <w:r w:rsidR="00D44391">
        <w:t>ine the voltage drops across each resistor (include the polarity)</w:t>
      </w:r>
      <w:r w:rsidR="00EA1EC1">
        <w:t>.</w:t>
      </w:r>
    </w:p>
    <w:p w14:paraId="72B98D2D" w14:textId="77777777" w:rsidR="00D44391" w:rsidRDefault="00D44391" w:rsidP="00822231"/>
    <w:p w14:paraId="565FC402" w14:textId="1D3CF27F" w:rsidR="002A0973" w:rsidRDefault="00186944" w:rsidP="00520B67">
      <w:r>
        <w:t xml:space="preserve">On the third week of this lab, </w:t>
      </w:r>
      <w:r w:rsidR="00D44391">
        <w:t xml:space="preserve">using the </w:t>
      </w:r>
      <w:proofErr w:type="spellStart"/>
      <w:r w:rsidR="00D44391">
        <w:t>PhET</w:t>
      </w:r>
      <w:proofErr w:type="spellEnd"/>
      <w:r w:rsidR="00D44391">
        <w:t xml:space="preserve"> DC Circuit Simulator, you will construct your circuit and verify the three currents (magnitude and direction for each) and the voltage drops across each resistor (with polarity).</w:t>
      </w:r>
    </w:p>
    <w:p w14:paraId="7C0D0B7B" w14:textId="77777777" w:rsidR="00520B67" w:rsidRDefault="00520B67" w:rsidP="00822231">
      <w:pPr>
        <w:pStyle w:val="BodyText"/>
        <w:spacing w:before="156" w:line="240" w:lineRule="exact"/>
        <w:ind w:right="1365"/>
      </w:pPr>
    </w:p>
    <w:p w14:paraId="37BF0DEE" w14:textId="689973AE" w:rsidR="00822231" w:rsidRDefault="00520B67" w:rsidP="00822231">
      <w:pPr>
        <w:pStyle w:val="BodyText"/>
        <w:spacing w:before="156" w:line="240" w:lineRule="exact"/>
        <w:ind w:right="1365"/>
      </w:pPr>
      <w:r>
        <w:t xml:space="preserve">These </w:t>
      </w:r>
      <w:r w:rsidR="00822231">
        <w:t>are things you will do:</w:t>
      </w:r>
    </w:p>
    <w:p w14:paraId="3786240D" w14:textId="70B4708B" w:rsidR="00822231" w:rsidRDefault="000B59E1" w:rsidP="00822231">
      <w:pPr>
        <w:pStyle w:val="ListParagraph"/>
        <w:numPr>
          <w:ilvl w:val="0"/>
          <w:numId w:val="15"/>
        </w:numPr>
      </w:pPr>
      <w:r>
        <w:t>Use DC circuit a</w:t>
      </w:r>
      <w:r w:rsidR="00135F0F">
        <w:t>nalysis</w:t>
      </w:r>
      <w:r w:rsidR="005F3C98">
        <w:t xml:space="preserve"> techniques, as presented in-class, </w:t>
      </w:r>
      <w:r>
        <w:t xml:space="preserve">solve </w:t>
      </w:r>
      <w:r w:rsidR="00135F0F">
        <w:t xml:space="preserve">by hand, for </w:t>
      </w:r>
      <w:r w:rsidR="005F3C98">
        <w:t xml:space="preserve">the </w:t>
      </w:r>
      <w:r w:rsidR="00135F0F">
        <w:t xml:space="preserve">currents and </w:t>
      </w:r>
      <w:r w:rsidR="005F3C98">
        <w:t xml:space="preserve">the </w:t>
      </w:r>
      <w:r w:rsidR="00135F0F">
        <w:t>voltages.</w:t>
      </w:r>
    </w:p>
    <w:p w14:paraId="3021D03B" w14:textId="741D9071" w:rsidR="00822231" w:rsidRDefault="00135F0F" w:rsidP="00822231">
      <w:pPr>
        <w:pStyle w:val="ListParagraph"/>
        <w:numPr>
          <w:ilvl w:val="0"/>
          <w:numId w:val="15"/>
        </w:numPr>
      </w:pPr>
      <w:r>
        <w:t xml:space="preserve">Use the </w:t>
      </w:r>
      <w:proofErr w:type="spellStart"/>
      <w:r>
        <w:t>PhET</w:t>
      </w:r>
      <w:proofErr w:type="spellEnd"/>
      <w:r>
        <w:t xml:space="preserve"> DC Circuit Simulator to verify your computed values (from 1.).</w:t>
      </w:r>
    </w:p>
    <w:p w14:paraId="1C3E222E" w14:textId="47344AF9" w:rsidR="00822231" w:rsidRDefault="00520B67" w:rsidP="00822231">
      <w:pPr>
        <w:pStyle w:val="ListParagraph"/>
        <w:numPr>
          <w:ilvl w:val="0"/>
          <w:numId w:val="15"/>
        </w:numPr>
      </w:pPr>
      <w:r>
        <w:t xml:space="preserve">Submit a </w:t>
      </w:r>
      <w:r w:rsidR="005F3C98">
        <w:t xml:space="preserve">short </w:t>
      </w:r>
      <w:r>
        <w:t xml:space="preserve">Lab Summary </w:t>
      </w:r>
      <w:r w:rsidR="005F3C98">
        <w:t xml:space="preserve">(not a detailed Lab Report) </w:t>
      </w:r>
      <w:r w:rsidR="00A528F0">
        <w:t xml:space="preserve">briefly </w:t>
      </w:r>
      <w:r>
        <w:t>describi</w:t>
      </w:r>
      <w:r w:rsidR="00A528F0">
        <w:t xml:space="preserve">ng </w:t>
      </w:r>
      <w:r w:rsidR="00135F0F">
        <w:t xml:space="preserve">both your hand-analysis and the </w:t>
      </w:r>
      <w:proofErr w:type="spellStart"/>
      <w:r w:rsidR="00135F0F">
        <w:t>PhET</w:t>
      </w:r>
      <w:proofErr w:type="spellEnd"/>
      <w:r w:rsidR="00135F0F">
        <w:t xml:space="preserve"> Simulator</w:t>
      </w:r>
      <w:r>
        <w:t xml:space="preserve"> results.</w:t>
      </w:r>
    </w:p>
    <w:p w14:paraId="75AA17BE" w14:textId="77545871" w:rsidR="005743F0" w:rsidRDefault="005743F0">
      <w:pPr>
        <w:widowControl w:val="0"/>
        <w:rPr>
          <w:rFonts w:ascii="Arial" w:eastAsia="Arial" w:hAnsi="Arial" w:cs="Arial"/>
          <w:b/>
          <w:bCs/>
          <w:sz w:val="28"/>
          <w:szCs w:val="28"/>
        </w:rPr>
      </w:pPr>
      <w:r>
        <w:br w:type="page"/>
      </w:r>
    </w:p>
    <w:p w14:paraId="047C7268" w14:textId="45A5260A" w:rsidR="007C362E" w:rsidRPr="007B0887" w:rsidRDefault="0011073F" w:rsidP="007C362E">
      <w:pPr>
        <w:pStyle w:val="Heading1"/>
        <w:rPr>
          <w:color w:val="7030A0"/>
        </w:rPr>
      </w:pPr>
      <w:r w:rsidRPr="007B0887">
        <w:rPr>
          <w:color w:val="7030A0"/>
        </w:rPr>
        <w:lastRenderedPageBreak/>
        <w:t>What you will learn</w:t>
      </w:r>
      <w:r w:rsidR="00721809" w:rsidRPr="007B0887">
        <w:rPr>
          <w:color w:val="7030A0"/>
        </w:rPr>
        <w:t>:</w:t>
      </w:r>
    </w:p>
    <w:p w14:paraId="45B2C874" w14:textId="043468C8" w:rsidR="00B905FD" w:rsidRDefault="007C362E">
      <w:pPr>
        <w:pStyle w:val="BodyText"/>
        <w:spacing w:before="156" w:line="240" w:lineRule="exact"/>
        <w:ind w:left="143" w:right="1365"/>
      </w:pPr>
      <w:r>
        <w:t xml:space="preserve">Please review the learning goals for the </w:t>
      </w:r>
      <w:r w:rsidR="00E808FF">
        <w:t xml:space="preserve">semester in </w:t>
      </w:r>
      <w:r>
        <w:t>lab in the handout from the first week. In addition, t</w:t>
      </w:r>
      <w:r w:rsidR="00B905FD">
        <w:t xml:space="preserve">his lab has several </w:t>
      </w:r>
      <w:r>
        <w:t xml:space="preserve">specific </w:t>
      </w:r>
      <w:r w:rsidR="00B905FD">
        <w:t>goals:</w:t>
      </w:r>
    </w:p>
    <w:p w14:paraId="7490E833" w14:textId="322C5CE4" w:rsidR="00894CAE" w:rsidRDefault="00894CAE" w:rsidP="00721809">
      <w:pPr>
        <w:pStyle w:val="ListParagraph"/>
        <w:numPr>
          <w:ilvl w:val="0"/>
          <w:numId w:val="16"/>
        </w:numPr>
      </w:pPr>
      <w:r>
        <w:t>You will practice keeping lab notes in a paper notebook, computer file, or other format.</w:t>
      </w:r>
    </w:p>
    <w:p w14:paraId="5A30DAD0" w14:textId="4CCC3582" w:rsidR="00B905FD" w:rsidRDefault="000E093C" w:rsidP="00050875">
      <w:pPr>
        <w:pStyle w:val="ListParagraph"/>
      </w:pPr>
      <w:r>
        <w:t>You will enhance the data analysis skills you learned previously, by applying them to real</w:t>
      </w:r>
      <w:r w:rsidR="00A534E9">
        <w:t xml:space="preserve"> data</w:t>
      </w:r>
      <w:r>
        <w:t>.</w:t>
      </w:r>
    </w:p>
    <w:p w14:paraId="6D923433" w14:textId="3260ED62" w:rsidR="00DB2681" w:rsidRDefault="000E093C" w:rsidP="00B022F9">
      <w:pPr>
        <w:pStyle w:val="ListParagraph"/>
      </w:pPr>
      <w:r>
        <w:t>You will practice scientific communication skills by preparing graphs and writing a formal lab report</w:t>
      </w:r>
      <w:r w:rsidR="000B59E1">
        <w:t xml:space="preserve"> or lab summary</w:t>
      </w:r>
      <w:r>
        <w:t>.</w:t>
      </w:r>
    </w:p>
    <w:p w14:paraId="34478F43" w14:textId="4460E154" w:rsidR="002D1ACC" w:rsidRDefault="002D1ACC" w:rsidP="002D1ACC">
      <w:pPr>
        <w:tabs>
          <w:tab w:val="left" w:pos="596"/>
        </w:tabs>
        <w:ind w:right="217"/>
        <w:rPr>
          <w:sz w:val="20"/>
          <w:szCs w:val="18"/>
        </w:rPr>
      </w:pPr>
    </w:p>
    <w:p w14:paraId="53B11BE5" w14:textId="77777777" w:rsidR="003C3910" w:rsidRDefault="003C3910" w:rsidP="002D1ACC">
      <w:pPr>
        <w:tabs>
          <w:tab w:val="left" w:pos="596"/>
        </w:tabs>
        <w:ind w:right="217"/>
        <w:rPr>
          <w:sz w:val="20"/>
          <w:szCs w:val="18"/>
        </w:rPr>
      </w:pPr>
    </w:p>
    <w:p w14:paraId="384FCCFD" w14:textId="000DA33E" w:rsidR="002D1ACC" w:rsidRPr="00094E9E" w:rsidRDefault="002D1ACC" w:rsidP="002D1ACC">
      <w:pPr>
        <w:pStyle w:val="Heading2"/>
        <w:rPr>
          <w:rFonts w:ascii="Arial" w:hAnsi="Arial" w:cs="Arial"/>
          <w:color w:val="7030A0"/>
          <w:sz w:val="28"/>
          <w:szCs w:val="28"/>
        </w:rPr>
      </w:pPr>
      <w:r w:rsidRPr="00094E9E">
        <w:rPr>
          <w:rFonts w:ascii="Arial" w:hAnsi="Arial" w:cs="Arial"/>
          <w:color w:val="7030A0"/>
          <w:sz w:val="28"/>
          <w:szCs w:val="28"/>
        </w:rPr>
        <w:t>What goes in my lab notes, and what about my report</w:t>
      </w:r>
      <w:r w:rsidR="005743F0" w:rsidRPr="00094E9E">
        <w:rPr>
          <w:rFonts w:ascii="Arial" w:hAnsi="Arial" w:cs="Arial"/>
          <w:color w:val="7030A0"/>
          <w:sz w:val="28"/>
          <w:szCs w:val="28"/>
        </w:rPr>
        <w:t>/summary</w:t>
      </w:r>
      <w:r w:rsidRPr="00094E9E">
        <w:rPr>
          <w:rFonts w:ascii="Arial" w:hAnsi="Arial" w:cs="Arial"/>
          <w:color w:val="7030A0"/>
          <w:sz w:val="28"/>
          <w:szCs w:val="28"/>
        </w:rPr>
        <w:t>?</w:t>
      </w:r>
    </w:p>
    <w:p w14:paraId="6877E2F8" w14:textId="77777777" w:rsidR="002D1ACC" w:rsidRPr="00932A04" w:rsidRDefault="002D1ACC" w:rsidP="002D1ACC"/>
    <w:p w14:paraId="5A4B34DC" w14:textId="263C26FD" w:rsidR="002D1ACC" w:rsidRDefault="002D1ACC" w:rsidP="002D1ACC">
      <w:pPr>
        <w:tabs>
          <w:tab w:val="left" w:pos="504"/>
        </w:tabs>
        <w:ind w:right="163"/>
      </w:pPr>
      <w:r>
        <w:t xml:space="preserve">The purpose of </w:t>
      </w:r>
      <w:r w:rsidR="005743F0">
        <w:t xml:space="preserve">personal </w:t>
      </w:r>
      <w:r>
        <w:t xml:space="preserve">lab notes is to enable you or a colleague to reconstruct what was done and why. </w:t>
      </w:r>
    </w:p>
    <w:p w14:paraId="1237C3ED" w14:textId="77777777" w:rsidR="002D1ACC" w:rsidRDefault="002D1ACC" w:rsidP="002D1ACC">
      <w:pPr>
        <w:pStyle w:val="bulleteditem"/>
      </w:pPr>
      <w:r>
        <w:t xml:space="preserve">They don’t have to be neat, in complete sentences, etc., but they do have to be useful. </w:t>
      </w:r>
    </w:p>
    <w:p w14:paraId="00641313" w14:textId="6CB08ADB" w:rsidR="002D1ACC" w:rsidRDefault="002D1ACC" w:rsidP="002D1ACC">
      <w:pPr>
        <w:pStyle w:val="bulleteditem"/>
      </w:pPr>
      <w:r>
        <w:t xml:space="preserve">In a case like this, they should include things like what as the setup. </w:t>
      </w:r>
    </w:p>
    <w:p w14:paraId="1A3C6751" w14:textId="0AB63C41" w:rsidR="002D1ACC" w:rsidRDefault="002D1ACC" w:rsidP="002D1ACC">
      <w:pPr>
        <w:pStyle w:val="bulleteditem"/>
      </w:pPr>
      <w:r>
        <w:t>Did you try different setups</w:t>
      </w:r>
      <w:r w:rsidR="00932BD4">
        <w:t xml:space="preserve"> </w:t>
      </w:r>
      <w:r>
        <w:t>or take multiple data sets for same setup?</w:t>
      </w:r>
    </w:p>
    <w:p w14:paraId="1A5456BC" w14:textId="77777777" w:rsidR="002D1ACC" w:rsidRDefault="002D1ACC" w:rsidP="002D1ACC">
      <w:pPr>
        <w:pStyle w:val="bulleteditem"/>
      </w:pPr>
      <w:r>
        <w:t>If you store multiple files, record what filenames correspond to what conditions.</w:t>
      </w:r>
    </w:p>
    <w:p w14:paraId="30903702" w14:textId="77777777" w:rsidR="002D1ACC" w:rsidRDefault="002D1ACC" w:rsidP="002D1ACC">
      <w:pPr>
        <w:tabs>
          <w:tab w:val="left" w:pos="504"/>
        </w:tabs>
        <w:ind w:right="163"/>
      </w:pPr>
    </w:p>
    <w:p w14:paraId="279B030E" w14:textId="2A8DAC30" w:rsidR="002D1ACC" w:rsidRDefault="005F3C98" w:rsidP="002D1ACC">
      <w:pPr>
        <w:tabs>
          <w:tab w:val="left" w:pos="504"/>
        </w:tabs>
        <w:ind w:right="163"/>
      </w:pPr>
      <w:r>
        <w:t>The</w:t>
      </w:r>
      <w:r w:rsidR="002D1ACC">
        <w:t xml:space="preserve"> purpose of a </w:t>
      </w:r>
      <w:r w:rsidR="002D1ACC" w:rsidRPr="00932A04">
        <w:rPr>
          <w:b/>
        </w:rPr>
        <w:t>report</w:t>
      </w:r>
      <w:r w:rsidR="005743F0">
        <w:rPr>
          <w:b/>
        </w:rPr>
        <w:t>/summary</w:t>
      </w:r>
      <w:r w:rsidR="002D1ACC">
        <w:t xml:space="preserve"> is to explain what you learned and how you learned it. The sorts of things that belong here are</w:t>
      </w:r>
    </w:p>
    <w:p w14:paraId="00D0E60A" w14:textId="3F6089CC" w:rsidR="002D1ACC" w:rsidRDefault="002D1ACC" w:rsidP="002D1ACC">
      <w:pPr>
        <w:pStyle w:val="ListParagraph"/>
        <w:numPr>
          <w:ilvl w:val="0"/>
          <w:numId w:val="19"/>
        </w:numPr>
        <w:tabs>
          <w:tab w:val="left" w:pos="720"/>
        </w:tabs>
        <w:ind w:right="163"/>
      </w:pPr>
      <w:r>
        <w:t xml:space="preserve">A description of each step you did as part of </w:t>
      </w:r>
      <w:r w:rsidR="005743F0">
        <w:t>the Activities</w:t>
      </w:r>
      <w:r>
        <w:t>.</w:t>
      </w:r>
    </w:p>
    <w:p w14:paraId="6915B8B7" w14:textId="75932B67" w:rsidR="002D1ACC" w:rsidRDefault="002D1ACC" w:rsidP="002D1ACC">
      <w:pPr>
        <w:pStyle w:val="bulleteditem"/>
        <w:numPr>
          <w:ilvl w:val="0"/>
          <w:numId w:val="19"/>
        </w:numPr>
      </w:pPr>
      <w:r>
        <w:t>Any graphs</w:t>
      </w:r>
      <w:r w:rsidR="005743F0">
        <w:t xml:space="preserve"> or drawings</w:t>
      </w:r>
      <w:r>
        <w:t xml:space="preserve"> to show to your results.</w:t>
      </w:r>
    </w:p>
    <w:p w14:paraId="015C2F55" w14:textId="4445D295" w:rsidR="002D1ACC" w:rsidRDefault="002D1ACC" w:rsidP="002D1ACC">
      <w:pPr>
        <w:pStyle w:val="ListParagraph"/>
        <w:numPr>
          <w:ilvl w:val="0"/>
          <w:numId w:val="19"/>
        </w:numPr>
        <w:tabs>
          <w:tab w:val="left" w:pos="720"/>
        </w:tabs>
        <w:ind w:right="163"/>
      </w:pPr>
      <w:r>
        <w:t xml:space="preserve">Explain how you determined </w:t>
      </w:r>
      <w:r w:rsidR="00932BD4">
        <w:t>your results</w:t>
      </w:r>
      <w:r>
        <w:t>.</w:t>
      </w:r>
    </w:p>
    <w:p w14:paraId="48908F91" w14:textId="4B92C8C7" w:rsidR="002D1ACC" w:rsidRDefault="002D1ACC" w:rsidP="002D1ACC">
      <w:pPr>
        <w:pStyle w:val="ListParagraph"/>
        <w:numPr>
          <w:ilvl w:val="0"/>
          <w:numId w:val="19"/>
        </w:numPr>
        <w:tabs>
          <w:tab w:val="left" w:pos="720"/>
        </w:tabs>
        <w:ind w:right="163"/>
      </w:pPr>
      <w:r>
        <w:t>Explain differences between calculated (</w:t>
      </w:r>
      <w:r w:rsidR="00932BD4">
        <w:t>theory</w:t>
      </w:r>
      <w:r>
        <w:t xml:space="preserve">) and the actual </w:t>
      </w:r>
      <w:r w:rsidR="00932BD4">
        <w:t>(</w:t>
      </w:r>
      <w:r>
        <w:t>measured</w:t>
      </w:r>
      <w:r w:rsidR="00932BD4">
        <w:t>)</w:t>
      </w:r>
      <w:r>
        <w:t xml:space="preserve"> </w:t>
      </w:r>
      <w:r w:rsidR="00F4357B">
        <w:t>values</w:t>
      </w:r>
      <w:r>
        <w:t>.</w:t>
      </w:r>
    </w:p>
    <w:p w14:paraId="6CE096A6" w14:textId="592D62E4" w:rsidR="002D1ACC" w:rsidRDefault="002D1ACC" w:rsidP="002D1ACC">
      <w:pPr>
        <w:pStyle w:val="bulleteditem"/>
        <w:numPr>
          <w:ilvl w:val="0"/>
          <w:numId w:val="19"/>
        </w:numPr>
      </w:pPr>
      <w:r>
        <w:t>Your conclusions about any relevant and useful information you were able to extract.</w:t>
      </w:r>
    </w:p>
    <w:p w14:paraId="139C5627" w14:textId="36A488E1" w:rsidR="003C3910" w:rsidRPr="000B59E1" w:rsidRDefault="002D1ACC" w:rsidP="000B59E1">
      <w:pPr>
        <w:pStyle w:val="bulleteditem"/>
        <w:numPr>
          <w:ilvl w:val="0"/>
          <w:numId w:val="19"/>
        </w:numPr>
      </w:pPr>
      <w:r>
        <w:t>An analysis of the errors of the in your experiment.</w:t>
      </w:r>
    </w:p>
    <w:p w14:paraId="2B6E5FE0" w14:textId="77777777" w:rsidR="003C3910" w:rsidRDefault="003C3910" w:rsidP="00B022F9">
      <w:pPr>
        <w:pStyle w:val="Heading1"/>
      </w:pPr>
    </w:p>
    <w:p w14:paraId="563BD584" w14:textId="522E9FA7" w:rsidR="00560C1A" w:rsidRPr="007B0887" w:rsidRDefault="008A22D9" w:rsidP="00B022F9">
      <w:pPr>
        <w:pStyle w:val="Heading1"/>
        <w:rPr>
          <w:color w:val="7030A0"/>
        </w:rPr>
      </w:pPr>
      <w:r w:rsidRPr="007B0887">
        <w:rPr>
          <w:color w:val="7030A0"/>
        </w:rPr>
        <w:t>EQUIPMENT</w:t>
      </w:r>
      <w:r w:rsidR="007B0887">
        <w:rPr>
          <w:color w:val="7030A0"/>
        </w:rPr>
        <w:t>:</w:t>
      </w:r>
    </w:p>
    <w:p w14:paraId="43815B47" w14:textId="77777777" w:rsidR="00DB2681" w:rsidRDefault="00DB2681" w:rsidP="00DB2681">
      <w:pPr>
        <w:rPr>
          <w:rFonts w:ascii="Arial" w:eastAsia="Arial" w:hAnsi="Arial" w:cs="Arial"/>
          <w:b/>
          <w:bCs/>
          <w:sz w:val="28"/>
          <w:szCs w:val="28"/>
        </w:rPr>
      </w:pPr>
    </w:p>
    <w:p w14:paraId="4EF4A4DA" w14:textId="0D49BE33" w:rsidR="00DB2681" w:rsidRDefault="00DB2681" w:rsidP="00C13CA1">
      <w:r>
        <w:t xml:space="preserve">For this lab, </w:t>
      </w:r>
      <w:r w:rsidR="00C9484C">
        <w:t xml:space="preserve">you’ll need </w:t>
      </w:r>
      <w:r w:rsidR="000B59E1">
        <w:t xml:space="preserve">to use your PC or </w:t>
      </w:r>
      <w:proofErr w:type="gramStart"/>
      <w:r w:rsidR="000B59E1">
        <w:t>smart-tablet</w:t>
      </w:r>
      <w:proofErr w:type="gramEnd"/>
      <w:r w:rsidR="000B59E1">
        <w:t xml:space="preserve">.  Access to </w:t>
      </w:r>
      <w:r w:rsidR="00C9484C">
        <w:t xml:space="preserve">the </w:t>
      </w:r>
      <w:proofErr w:type="spellStart"/>
      <w:r w:rsidR="00C9484C">
        <w:t>PhET</w:t>
      </w:r>
      <w:proofErr w:type="spellEnd"/>
      <w:r w:rsidR="00C9484C">
        <w:t xml:space="preserve"> Simulator for DC Circuits </w:t>
      </w:r>
      <w:r w:rsidR="000B59E1">
        <w:t xml:space="preserve">is </w:t>
      </w:r>
      <w:r w:rsidR="00C9484C">
        <w:t>below:</w:t>
      </w:r>
    </w:p>
    <w:p w14:paraId="6570B10A" w14:textId="77777777" w:rsidR="00C9484C" w:rsidRDefault="00C9484C" w:rsidP="00C13CA1"/>
    <w:p w14:paraId="579AB6C3" w14:textId="62285E43" w:rsidR="002A0973" w:rsidRDefault="00000000" w:rsidP="00825D28">
      <w:pPr>
        <w:tabs>
          <w:tab w:val="left" w:pos="504"/>
        </w:tabs>
        <w:ind w:right="163"/>
        <w:rPr>
          <w:b/>
          <w:bCs/>
          <w:sz w:val="28"/>
          <w:szCs w:val="28"/>
        </w:rPr>
      </w:pPr>
      <w:hyperlink r:id="rId7" w:history="1">
        <w:r w:rsidR="002A0973" w:rsidRPr="002A0973">
          <w:rPr>
            <w:rStyle w:val="Hyperlink"/>
            <w:b/>
            <w:bCs/>
            <w:sz w:val="28"/>
            <w:szCs w:val="28"/>
          </w:rPr>
          <w:t>https://phet.colorado.edu/sims/html/circuit-construction-kit-dc/latest/circuit-construction-kit-dc_en.html</w:t>
        </w:r>
      </w:hyperlink>
    </w:p>
    <w:p w14:paraId="54159E1A" w14:textId="77777777" w:rsidR="005F3C98" w:rsidRDefault="005F3C98" w:rsidP="00825D28">
      <w:pPr>
        <w:tabs>
          <w:tab w:val="left" w:pos="504"/>
        </w:tabs>
        <w:ind w:right="163"/>
        <w:rPr>
          <w:b/>
          <w:bCs/>
          <w:sz w:val="28"/>
          <w:szCs w:val="28"/>
        </w:rPr>
      </w:pPr>
    </w:p>
    <w:p w14:paraId="3274FB99" w14:textId="56DE4BE5" w:rsidR="00825D28" w:rsidRPr="00094E9E" w:rsidRDefault="00825D28" w:rsidP="00825D28">
      <w:pPr>
        <w:tabs>
          <w:tab w:val="left" w:pos="504"/>
        </w:tabs>
        <w:ind w:right="163"/>
        <w:rPr>
          <w:b/>
          <w:bCs/>
          <w:color w:val="7030A0"/>
          <w:sz w:val="28"/>
          <w:szCs w:val="28"/>
        </w:rPr>
      </w:pPr>
      <w:r w:rsidRPr="00094E9E">
        <w:rPr>
          <w:b/>
          <w:bCs/>
          <w:color w:val="7030A0"/>
          <w:sz w:val="28"/>
          <w:szCs w:val="28"/>
        </w:rPr>
        <w:t>DOs &amp; DON’Ts</w:t>
      </w:r>
      <w:r w:rsidR="00094E9E" w:rsidRPr="00094E9E">
        <w:rPr>
          <w:b/>
          <w:bCs/>
          <w:color w:val="7030A0"/>
          <w:sz w:val="28"/>
          <w:szCs w:val="28"/>
        </w:rPr>
        <w:t>:</w:t>
      </w:r>
    </w:p>
    <w:p w14:paraId="065B6415" w14:textId="76E55865" w:rsidR="00825D28" w:rsidRDefault="00825D28" w:rsidP="00825D28">
      <w:pPr>
        <w:pStyle w:val="ListParagraph"/>
        <w:widowControl w:val="0"/>
        <w:numPr>
          <w:ilvl w:val="1"/>
          <w:numId w:val="22"/>
        </w:numPr>
        <w:tabs>
          <w:tab w:val="left" w:pos="1260"/>
        </w:tabs>
        <w:spacing w:before="0"/>
        <w:ind w:left="990" w:right="163" w:hanging="270"/>
      </w:pPr>
      <w:r w:rsidRPr="00D10E0D">
        <w:rPr>
          <w:b/>
          <w:bCs/>
          <w:i/>
          <w:iCs/>
        </w:rPr>
        <w:t>Don’t</w:t>
      </w:r>
      <w:r>
        <w:t xml:space="preserve"> break </w:t>
      </w:r>
      <w:r w:rsidR="00C9484C">
        <w:t>your equipment (PC or tablet)</w:t>
      </w:r>
      <w:r w:rsidR="00C13CA1">
        <w:t>.</w:t>
      </w:r>
    </w:p>
    <w:p w14:paraId="7B1B380A" w14:textId="1DC745A1" w:rsidR="00825D28" w:rsidRDefault="00C13CA1" w:rsidP="00825D28">
      <w:pPr>
        <w:pStyle w:val="ListParagraph"/>
        <w:widowControl w:val="0"/>
        <w:numPr>
          <w:ilvl w:val="1"/>
          <w:numId w:val="22"/>
        </w:numPr>
        <w:tabs>
          <w:tab w:val="left" w:pos="1260"/>
        </w:tabs>
        <w:spacing w:before="0"/>
        <w:ind w:left="990" w:right="163" w:hanging="270"/>
      </w:pPr>
      <w:r>
        <w:rPr>
          <w:b/>
          <w:bCs/>
          <w:i/>
          <w:iCs/>
        </w:rPr>
        <w:t xml:space="preserve">Do </w:t>
      </w:r>
      <w:r>
        <w:t>consult wi</w:t>
      </w:r>
      <w:r w:rsidR="00E764DB">
        <w:t>th your Lab TA about the</w:t>
      </w:r>
      <w:r>
        <w:t xml:space="preserve"> techniques you </w:t>
      </w:r>
      <w:r w:rsidR="00E764DB">
        <w:t xml:space="preserve">may </w:t>
      </w:r>
      <w:r>
        <w:t xml:space="preserve">want to consider as you design your </w:t>
      </w:r>
      <w:proofErr w:type="gramStart"/>
      <w:r>
        <w:t>particular experiment</w:t>
      </w:r>
      <w:proofErr w:type="gramEnd"/>
      <w:r w:rsidR="00825D28">
        <w:t xml:space="preserve">. </w:t>
      </w:r>
    </w:p>
    <w:p w14:paraId="0AB41F5B" w14:textId="72DA1341" w:rsidR="00C13CA1" w:rsidRDefault="00C13CA1" w:rsidP="00825D28">
      <w:pPr>
        <w:pStyle w:val="ListParagraph"/>
        <w:widowControl w:val="0"/>
        <w:numPr>
          <w:ilvl w:val="1"/>
          <w:numId w:val="22"/>
        </w:numPr>
        <w:tabs>
          <w:tab w:val="left" w:pos="1260"/>
        </w:tabs>
        <w:spacing w:before="0"/>
        <w:ind w:left="990" w:right="163" w:hanging="270"/>
      </w:pPr>
      <w:r w:rsidRPr="00D10E0D">
        <w:rPr>
          <w:b/>
          <w:bCs/>
          <w:i/>
          <w:iCs/>
        </w:rPr>
        <w:t>Don’t</w:t>
      </w:r>
      <w:r>
        <w:t xml:space="preserve"> forget to record all </w:t>
      </w:r>
      <w:r w:rsidR="00C9484C">
        <w:t>data</w:t>
      </w:r>
    </w:p>
    <w:p w14:paraId="2AF81768" w14:textId="45725174" w:rsidR="00C77F10" w:rsidRDefault="00825D28" w:rsidP="00FC01FC">
      <w:pPr>
        <w:pStyle w:val="ListParagraph"/>
        <w:widowControl w:val="0"/>
        <w:numPr>
          <w:ilvl w:val="1"/>
          <w:numId w:val="22"/>
        </w:numPr>
        <w:tabs>
          <w:tab w:val="left" w:pos="1260"/>
        </w:tabs>
        <w:spacing w:before="0"/>
        <w:ind w:left="990" w:right="163" w:hanging="270"/>
      </w:pPr>
      <w:r w:rsidRPr="00D10E0D">
        <w:rPr>
          <w:b/>
          <w:bCs/>
          <w:i/>
          <w:iCs/>
        </w:rPr>
        <w:t>Do</w:t>
      </w:r>
      <w:r>
        <w:t xml:space="preserve"> use your imagination and have fun.</w:t>
      </w:r>
    </w:p>
    <w:p w14:paraId="2E2BBD84" w14:textId="77777777" w:rsidR="003C3910" w:rsidRDefault="003C3910" w:rsidP="00FC01FC">
      <w:pPr>
        <w:pStyle w:val="Heading1"/>
      </w:pPr>
    </w:p>
    <w:p w14:paraId="3685E7BB" w14:textId="260C950F" w:rsidR="00F03380" w:rsidRPr="00094E9E" w:rsidRDefault="00235A13" w:rsidP="00FC01FC">
      <w:pPr>
        <w:pStyle w:val="Heading1"/>
        <w:rPr>
          <w:b w:val="0"/>
          <w:i/>
          <w:iCs/>
          <w:color w:val="7030A0"/>
        </w:rPr>
      </w:pPr>
      <w:r w:rsidRPr="00094E9E">
        <w:rPr>
          <w:color w:val="7030A0"/>
        </w:rPr>
        <w:lastRenderedPageBreak/>
        <w:t>ACTIVITY</w:t>
      </w:r>
      <w:r w:rsidR="00D92BF5" w:rsidRPr="00094E9E">
        <w:rPr>
          <w:color w:val="7030A0"/>
        </w:rPr>
        <w:t xml:space="preserve"> 1</w:t>
      </w:r>
      <w:r w:rsidR="0035659C" w:rsidRPr="00094E9E">
        <w:rPr>
          <w:color w:val="7030A0"/>
        </w:rPr>
        <w:t xml:space="preserve"> (1</w:t>
      </w:r>
      <w:r w:rsidR="0035659C" w:rsidRPr="00094E9E">
        <w:rPr>
          <w:color w:val="7030A0"/>
          <w:vertAlign w:val="superscript"/>
        </w:rPr>
        <w:t>st</w:t>
      </w:r>
      <w:r w:rsidR="0035659C" w:rsidRPr="00094E9E">
        <w:rPr>
          <w:color w:val="7030A0"/>
        </w:rPr>
        <w:t xml:space="preserve"> and 2</w:t>
      </w:r>
      <w:r w:rsidR="0035659C" w:rsidRPr="00094E9E">
        <w:rPr>
          <w:color w:val="7030A0"/>
          <w:vertAlign w:val="superscript"/>
        </w:rPr>
        <w:t>nd</w:t>
      </w:r>
      <w:r w:rsidR="0035659C" w:rsidRPr="00094E9E">
        <w:rPr>
          <w:color w:val="7030A0"/>
        </w:rPr>
        <w:t xml:space="preserve"> Weeks)</w:t>
      </w:r>
      <w:r w:rsidRPr="00094E9E">
        <w:rPr>
          <w:color w:val="7030A0"/>
        </w:rPr>
        <w:t xml:space="preserve">: </w:t>
      </w:r>
      <w:r w:rsidR="00D92BF5" w:rsidRPr="00094E9E">
        <w:rPr>
          <w:b w:val="0"/>
          <w:color w:val="7030A0"/>
        </w:rPr>
        <w:t>By Hand, DC Circuit Analysis</w:t>
      </w:r>
    </w:p>
    <w:p w14:paraId="01361291" w14:textId="1F901796" w:rsidR="00F03380" w:rsidRDefault="0035659C" w:rsidP="008C2FB6">
      <w:pPr>
        <w:pStyle w:val="ListParagraph"/>
        <w:widowControl w:val="0"/>
        <w:numPr>
          <w:ilvl w:val="0"/>
          <w:numId w:val="24"/>
        </w:numPr>
        <w:tabs>
          <w:tab w:val="left" w:pos="1260"/>
        </w:tabs>
        <w:ind w:right="163"/>
      </w:pPr>
      <w:r>
        <w:t xml:space="preserve">On a sheet of </w:t>
      </w:r>
      <w:r w:rsidR="006F6868">
        <w:t xml:space="preserve">regular </w:t>
      </w:r>
      <w:r>
        <w:t>paper, 8.5 x 11”, design your own 2-loop (3 legs) DC circuit. It must contain 3 different resistors and 2 different batteries.  Carefully label the battery polarities.</w:t>
      </w:r>
    </w:p>
    <w:p w14:paraId="3BD0289D" w14:textId="187D7903" w:rsidR="0035659C" w:rsidRDefault="00235A13" w:rsidP="0035659C">
      <w:pPr>
        <w:pStyle w:val="bulleteditem"/>
        <w:numPr>
          <w:ilvl w:val="0"/>
          <w:numId w:val="24"/>
        </w:numPr>
      </w:pPr>
      <w:r w:rsidRPr="00235A13">
        <w:t xml:space="preserve">The </w:t>
      </w:r>
      <w:r w:rsidR="0035659C">
        <w:t>batteries must be on different legs and the resistors must also be on different legs.</w:t>
      </w:r>
      <w:r w:rsidR="00A528F0">
        <w:t xml:space="preserve"> Of course, on two of the three legs there will be both a resistor and battery (in series).</w:t>
      </w:r>
    </w:p>
    <w:p w14:paraId="63F83758" w14:textId="60734F9B" w:rsidR="003C3910" w:rsidRDefault="0035659C" w:rsidP="00D92BF5">
      <w:pPr>
        <w:pStyle w:val="bulleteditem"/>
        <w:numPr>
          <w:ilvl w:val="0"/>
          <w:numId w:val="24"/>
        </w:numPr>
      </w:pPr>
      <w:r>
        <w:t>Assign arbitrary values to each element. As an ex</w:t>
      </w:r>
      <w:r w:rsidR="00A84555">
        <w:t xml:space="preserve">ample, the resistors could be: </w:t>
      </w:r>
      <w:r w:rsidR="00A84555">
        <w:rPr>
          <w:rFonts w:ascii="Helvetica" w:hAnsi="Helvetica"/>
          <w:color w:val="202122"/>
          <w:sz w:val="21"/>
          <w:szCs w:val="21"/>
          <w:shd w:val="clear" w:color="auto" w:fill="FFFFFF"/>
        </w:rPr>
        <w:t>3</w:t>
      </w:r>
      <w:r w:rsidRPr="0035659C">
        <w:rPr>
          <w:rFonts w:ascii="Helvetica" w:hAnsi="Helvetica"/>
          <w:color w:val="202122"/>
          <w:sz w:val="21"/>
          <w:szCs w:val="21"/>
          <w:shd w:val="clear" w:color="auto" w:fill="FFFFFF"/>
        </w:rPr>
        <w:t>Ω, 5Ω, and 9Ω</w:t>
      </w:r>
      <w:r>
        <w:rPr>
          <w:rFonts w:ascii="Helvetica" w:hAnsi="Helvetica"/>
          <w:color w:val="202122"/>
          <w:sz w:val="21"/>
          <w:szCs w:val="21"/>
          <w:shd w:val="clear" w:color="auto" w:fill="FFFFFF"/>
        </w:rPr>
        <w:t xml:space="preserve"> and the batteries: 3V and 8V.</w:t>
      </w:r>
    </w:p>
    <w:p w14:paraId="18379B3F" w14:textId="0799ED83" w:rsidR="006F6868" w:rsidRDefault="006F6868" w:rsidP="00D92BF5">
      <w:pPr>
        <w:pStyle w:val="bulleteditem"/>
        <w:numPr>
          <w:ilvl w:val="0"/>
          <w:numId w:val="24"/>
        </w:numPr>
      </w:pPr>
      <w:r>
        <w:t xml:space="preserve">Assign </w:t>
      </w:r>
      <w:r w:rsidR="003B37A8">
        <w:t xml:space="preserve">an </w:t>
      </w:r>
      <w:r>
        <w:t>arbitr</w:t>
      </w:r>
      <w:r w:rsidR="003B37A8">
        <w:t xml:space="preserve">ary variable for the current </w:t>
      </w:r>
      <w:r w:rsidR="00A528F0">
        <w:t xml:space="preserve">flowing </w:t>
      </w:r>
      <w:r w:rsidR="003B37A8">
        <w:t>in each leg</w:t>
      </w:r>
      <w:r w:rsidR="00A528F0">
        <w:t>,</w:t>
      </w:r>
      <w:r w:rsidR="003B37A8">
        <w:t xml:space="preserve"> also choose an arbitrary (current) direction for</w:t>
      </w:r>
      <w:r w:rsidR="00B23273">
        <w:t xml:space="preserve"> each leg.</w:t>
      </w:r>
      <w:r w:rsidR="003B37A8">
        <w:t xml:space="preserve"> As an example, the current in the first leg could be labeled: </w:t>
      </w:r>
      <w:proofErr w:type="spellStart"/>
      <w:r w:rsidR="003B37A8" w:rsidRPr="00F81833">
        <w:rPr>
          <w:i/>
        </w:rPr>
        <w:t>i</w:t>
      </w:r>
      <w:r w:rsidR="003B37A8" w:rsidRPr="00F81833">
        <w:rPr>
          <w:i/>
          <w:vertAlign w:val="subscript"/>
        </w:rPr>
        <w:t>a</w:t>
      </w:r>
      <w:proofErr w:type="spellEnd"/>
      <w:r w:rsidR="003B37A8">
        <w:t xml:space="preserve"> and flow upward, the current in the second leg could be labeled: </w:t>
      </w:r>
      <w:proofErr w:type="spellStart"/>
      <w:r w:rsidR="003B37A8" w:rsidRPr="00F81833">
        <w:rPr>
          <w:i/>
        </w:rPr>
        <w:t>i</w:t>
      </w:r>
      <w:r w:rsidR="003B37A8" w:rsidRPr="00F81833">
        <w:rPr>
          <w:i/>
          <w:vertAlign w:val="subscript"/>
        </w:rPr>
        <w:t>b</w:t>
      </w:r>
      <w:proofErr w:type="spellEnd"/>
      <w:r w:rsidR="003B37A8">
        <w:t xml:space="preserve"> and flow downward</w:t>
      </w:r>
      <w:r w:rsidR="00A84555">
        <w:t>, etc.</w:t>
      </w:r>
    </w:p>
    <w:p w14:paraId="1380A08B" w14:textId="07742B90" w:rsidR="00A84555" w:rsidRDefault="00A84555" w:rsidP="00D92BF5">
      <w:pPr>
        <w:pStyle w:val="bulleteditem"/>
        <w:numPr>
          <w:ilvl w:val="0"/>
          <w:numId w:val="24"/>
        </w:numPr>
      </w:pPr>
      <w:r>
        <w:t>Using Kirchhoff’s Voltage Law (twice</w:t>
      </w:r>
      <w:r w:rsidR="00A528F0">
        <w:t xml:space="preserve">, </w:t>
      </w:r>
      <w:proofErr w:type="gramStart"/>
      <w:r w:rsidR="00A528F0">
        <w:t>i.e.</w:t>
      </w:r>
      <w:proofErr w:type="gramEnd"/>
      <w:r w:rsidR="00A528F0">
        <w:t xml:space="preserve"> for two loops</w:t>
      </w:r>
      <w:r>
        <w:t xml:space="preserve">) and current conservation (applied at one </w:t>
      </w:r>
      <w:r w:rsidR="00A528F0">
        <w:t xml:space="preserve">of the </w:t>
      </w:r>
      <w:r>
        <w:t>node</w:t>
      </w:r>
      <w:r w:rsidR="00A528F0">
        <w:t>s</w:t>
      </w:r>
      <w:r>
        <w:t>), write down the three equations that will allow you to solve for the three currents.</w:t>
      </w:r>
    </w:p>
    <w:p w14:paraId="42C1DA1B" w14:textId="04BF6FF8" w:rsidR="00A84555" w:rsidRDefault="00A84555" w:rsidP="00D92BF5">
      <w:pPr>
        <w:pStyle w:val="bulleteditem"/>
        <w:numPr>
          <w:ilvl w:val="0"/>
          <w:numId w:val="24"/>
        </w:numPr>
      </w:pPr>
      <w:r>
        <w:t>Using techniques learned from your college math course</w:t>
      </w:r>
      <w:r w:rsidR="00CE77C7">
        <w:t>(s)</w:t>
      </w:r>
      <w:r>
        <w:t xml:space="preserve">, simultaneously solve </w:t>
      </w:r>
      <w:r w:rsidR="00F81833">
        <w:t xml:space="preserve">the three equations </w:t>
      </w:r>
      <w:r>
        <w:t xml:space="preserve">for the three </w:t>
      </w:r>
      <w:r w:rsidR="00F81833">
        <w:t xml:space="preserve">unknown </w:t>
      </w:r>
      <w:r>
        <w:t>currents</w:t>
      </w:r>
      <w:r w:rsidR="0036224E">
        <w:t xml:space="preserve"> (both the magnitude of the current </w:t>
      </w:r>
      <w:r w:rsidR="005C0018">
        <w:t xml:space="preserve">in each leg </w:t>
      </w:r>
      <w:r w:rsidR="0036224E">
        <w:t>and the direction of the current</w:t>
      </w:r>
      <w:r w:rsidR="005C0018">
        <w:t xml:space="preserve"> in the leg)</w:t>
      </w:r>
      <w:r>
        <w:t>.</w:t>
      </w:r>
    </w:p>
    <w:p w14:paraId="0E6E1DF3" w14:textId="4230E379" w:rsidR="0036224E" w:rsidRDefault="0036224E" w:rsidP="00D92BF5">
      <w:pPr>
        <w:pStyle w:val="bulleteditem"/>
        <w:numPr>
          <w:ilvl w:val="0"/>
          <w:numId w:val="24"/>
        </w:numPr>
      </w:pPr>
      <w:r>
        <w:t>Next, using Ohm’s Law, determine the voltage drops across each resistor.  Clearly label the polarity of the voltage drop.  As an example, let’s say the voltage drop across one of the resistors is 3 volts, clearly label which side of the resistor is positive and which side is negative.</w:t>
      </w:r>
    </w:p>
    <w:p w14:paraId="5CB003C2" w14:textId="18D6DB8B" w:rsidR="007069D8" w:rsidRPr="00D92BF5" w:rsidRDefault="007069D8" w:rsidP="00D92BF5">
      <w:pPr>
        <w:pStyle w:val="bulleteditem"/>
        <w:numPr>
          <w:ilvl w:val="0"/>
          <w:numId w:val="24"/>
        </w:numPr>
      </w:pPr>
      <w:r>
        <w:t>Finally, check your work. You now know the voltages across each element</w:t>
      </w:r>
      <w:r w:rsidR="00103893">
        <w:t xml:space="preserve"> (resistors and batteries)</w:t>
      </w:r>
      <w:r>
        <w:t xml:space="preserve"> in the circuit.  Therefore, for two different loops, apply Kirchhof</w:t>
      </w:r>
      <w:r w:rsidR="00A528F0">
        <w:t>f’s Voltage Law and show that when</w:t>
      </w:r>
      <w:r>
        <w:t xml:space="preserve"> you sum </w:t>
      </w:r>
      <w:r w:rsidR="00A528F0">
        <w:t>the voltages around the loop, the sum is</w:t>
      </w:r>
      <w:r>
        <w:t xml:space="preserve"> zero.</w:t>
      </w:r>
    </w:p>
    <w:p w14:paraId="68936AB4" w14:textId="77777777" w:rsidR="0036224E" w:rsidRDefault="0036224E" w:rsidP="00FF3A39">
      <w:pPr>
        <w:pStyle w:val="Heading1"/>
      </w:pPr>
    </w:p>
    <w:p w14:paraId="537DFB7C" w14:textId="7F2444CA" w:rsidR="00D92BF5" w:rsidRPr="00094E9E" w:rsidRDefault="00D92BF5" w:rsidP="00D92BF5">
      <w:pPr>
        <w:pStyle w:val="Heading1"/>
        <w:rPr>
          <w:b w:val="0"/>
          <w:i/>
          <w:iCs/>
          <w:color w:val="7030A0"/>
        </w:rPr>
      </w:pPr>
      <w:r w:rsidRPr="00094E9E">
        <w:rPr>
          <w:color w:val="7030A0"/>
        </w:rPr>
        <w:t>ACTIVITY 2</w:t>
      </w:r>
      <w:r w:rsidR="0035659C" w:rsidRPr="00094E9E">
        <w:rPr>
          <w:color w:val="7030A0"/>
        </w:rPr>
        <w:t xml:space="preserve"> (3</w:t>
      </w:r>
      <w:r w:rsidR="0035659C" w:rsidRPr="00094E9E">
        <w:rPr>
          <w:color w:val="7030A0"/>
          <w:vertAlign w:val="superscript"/>
        </w:rPr>
        <w:t>rd</w:t>
      </w:r>
      <w:r w:rsidR="0035659C" w:rsidRPr="00094E9E">
        <w:rPr>
          <w:color w:val="7030A0"/>
        </w:rPr>
        <w:t xml:space="preserve"> Week)</w:t>
      </w:r>
      <w:r w:rsidRPr="00094E9E">
        <w:rPr>
          <w:color w:val="7030A0"/>
        </w:rPr>
        <w:t xml:space="preserve">: </w:t>
      </w:r>
      <w:r w:rsidRPr="00094E9E">
        <w:rPr>
          <w:b w:val="0"/>
          <w:color w:val="7030A0"/>
        </w:rPr>
        <w:t xml:space="preserve">DC Circuit Analysis Using </w:t>
      </w:r>
      <w:proofErr w:type="spellStart"/>
      <w:r w:rsidRPr="00094E9E">
        <w:rPr>
          <w:b w:val="0"/>
          <w:color w:val="7030A0"/>
        </w:rPr>
        <w:t>PhET</w:t>
      </w:r>
      <w:proofErr w:type="spellEnd"/>
      <w:r w:rsidRPr="00094E9E">
        <w:rPr>
          <w:b w:val="0"/>
          <w:color w:val="7030A0"/>
        </w:rPr>
        <w:t xml:space="preserve"> Simulator</w:t>
      </w:r>
    </w:p>
    <w:p w14:paraId="2325B471" w14:textId="253CF4D7" w:rsidR="00D92BF5" w:rsidRDefault="00F81833" w:rsidP="00D92BF5">
      <w:pPr>
        <w:pStyle w:val="ListParagraph"/>
        <w:widowControl w:val="0"/>
        <w:numPr>
          <w:ilvl w:val="0"/>
          <w:numId w:val="24"/>
        </w:numPr>
        <w:tabs>
          <w:tab w:val="left" w:pos="1260"/>
        </w:tabs>
        <w:ind w:right="163"/>
      </w:pPr>
      <w:r>
        <w:t xml:space="preserve">Using your PC or </w:t>
      </w:r>
      <w:proofErr w:type="gramStart"/>
      <w:r>
        <w:t>smart-tablet</w:t>
      </w:r>
      <w:proofErr w:type="gramEnd"/>
      <w:r>
        <w:t xml:space="preserve">, access the </w:t>
      </w:r>
      <w:proofErr w:type="spellStart"/>
      <w:r>
        <w:t>PhET</w:t>
      </w:r>
      <w:proofErr w:type="spellEnd"/>
      <w:r>
        <w:t xml:space="preserve"> Simulator for DC Circuits (the link is given above under EQUIPMENT).</w:t>
      </w:r>
    </w:p>
    <w:p w14:paraId="78881835" w14:textId="39182E55" w:rsidR="00D92BF5" w:rsidRDefault="005355BC" w:rsidP="00D92BF5">
      <w:pPr>
        <w:pStyle w:val="bulleteditem"/>
        <w:numPr>
          <w:ilvl w:val="0"/>
          <w:numId w:val="24"/>
        </w:numPr>
      </w:pPr>
      <w:r>
        <w:t>Using the Simulator’s Tools for: wires, resistors, and batteries, reconstruct your circuit that you designed in Activity 1.</w:t>
      </w:r>
      <w:r w:rsidR="000075CF">
        <w:t xml:space="preserve">  Adjust the sliders on the batteries and resistors so that they equal the values you chose for your circuit.</w:t>
      </w:r>
    </w:p>
    <w:p w14:paraId="18159C32" w14:textId="42FF5985" w:rsidR="00D92BF5" w:rsidRDefault="005355BC" w:rsidP="00D92BF5">
      <w:pPr>
        <w:pStyle w:val="bulleteditem"/>
        <w:numPr>
          <w:ilvl w:val="0"/>
          <w:numId w:val="24"/>
        </w:numPr>
      </w:pPr>
      <w:r>
        <w:t xml:space="preserve">Using the Simulator’s Tools, access the </w:t>
      </w:r>
      <w:r w:rsidR="001A1F71">
        <w:t>Ammeter</w:t>
      </w:r>
      <w:r>
        <w:t xml:space="preserve"> and</w:t>
      </w:r>
      <w:r w:rsidR="001A1F71">
        <w:t xml:space="preserve"> insert it into each of the three legs. Verify the current magnitude and direction in each leg.  Does each current agree with your calculations of Activity 1?</w:t>
      </w:r>
      <w:r w:rsidR="000075CF">
        <w:t xml:space="preserve">  Explain.</w:t>
      </w:r>
    </w:p>
    <w:p w14:paraId="59EF0E2A" w14:textId="4AB912EF" w:rsidR="000075CF" w:rsidRPr="00D92BF5" w:rsidRDefault="000075CF" w:rsidP="00D92BF5">
      <w:pPr>
        <w:pStyle w:val="bulleteditem"/>
        <w:numPr>
          <w:ilvl w:val="0"/>
          <w:numId w:val="24"/>
        </w:numPr>
      </w:pPr>
      <w:r>
        <w:t>Using the Simulator’s Tools, access the Voltmeter and place it across each resistor. Verify the voltages (and polarities) across the resistors.  Does each voltage agree with your calculations of Activity 1?  Explain.</w:t>
      </w:r>
    </w:p>
    <w:p w14:paraId="1015F638" w14:textId="77777777" w:rsidR="00D92BF5" w:rsidRDefault="00D92BF5" w:rsidP="00D92BF5">
      <w:pPr>
        <w:pStyle w:val="Heading1"/>
      </w:pPr>
    </w:p>
    <w:p w14:paraId="359383D5" w14:textId="77777777" w:rsidR="00D92BF5" w:rsidRDefault="00D92BF5" w:rsidP="00D92BF5">
      <w:pPr>
        <w:pStyle w:val="Heading1"/>
      </w:pPr>
    </w:p>
    <w:p w14:paraId="0106F037" w14:textId="011ACA1B" w:rsidR="00512F0A" w:rsidRPr="00D92BF5" w:rsidRDefault="00512F0A" w:rsidP="00D92BF5">
      <w:pPr>
        <w:widowControl w:val="0"/>
        <w:rPr>
          <w:rFonts w:ascii="Arial" w:eastAsia="Arial" w:hAnsi="Arial" w:cs="Arial"/>
          <w:b/>
          <w:bCs/>
          <w:sz w:val="28"/>
          <w:szCs w:val="28"/>
        </w:rPr>
      </w:pPr>
    </w:p>
    <w:sectPr w:rsidR="00512F0A" w:rsidRPr="00D92BF5" w:rsidSect="00580E38">
      <w:headerReference w:type="even" r:id="rId8"/>
      <w:footerReference w:type="even" r:id="rId9"/>
      <w:footerReference w:type="default" r:id="rId10"/>
      <w:pgSz w:w="12240" w:h="15840"/>
      <w:pgMar w:top="1022" w:right="1080" w:bottom="922" w:left="1354" w:header="74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3E1CB" w14:textId="77777777" w:rsidR="003E695D" w:rsidRDefault="003E695D">
      <w:r>
        <w:separator/>
      </w:r>
    </w:p>
  </w:endnote>
  <w:endnote w:type="continuationSeparator" w:id="0">
    <w:p w14:paraId="33E8EA79" w14:textId="77777777" w:rsidR="003E695D" w:rsidRDefault="003E6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65421" w14:textId="0EE29ED8" w:rsidR="005355BC" w:rsidRDefault="005355B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B2887" w14:textId="1B5C2DA5" w:rsidR="005355BC" w:rsidRDefault="005355B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1FC97" w14:textId="77777777" w:rsidR="003E695D" w:rsidRDefault="003E695D">
      <w:r>
        <w:separator/>
      </w:r>
    </w:p>
  </w:footnote>
  <w:footnote w:type="continuationSeparator" w:id="0">
    <w:p w14:paraId="327D0AB6" w14:textId="77777777" w:rsidR="003E695D" w:rsidRDefault="003E6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337F3" w14:textId="2771B1D5" w:rsidR="005355BC" w:rsidRDefault="005355B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CD0"/>
    <w:multiLevelType w:val="hybridMultilevel"/>
    <w:tmpl w:val="D558336C"/>
    <w:lvl w:ilvl="0" w:tplc="BE38EB62">
      <w:start w:val="1"/>
      <w:numFmt w:val="decimal"/>
      <w:lvlText w:val="%1."/>
      <w:lvlJc w:val="left"/>
      <w:pPr>
        <w:ind w:left="504" w:hanging="360"/>
        <w:jc w:val="right"/>
      </w:pPr>
      <w:rPr>
        <w:rFonts w:ascii="Times New Roman" w:eastAsia="Times New Roman" w:hAnsi="Times New Roman" w:cs="Times New Roman" w:hint="default"/>
        <w:w w:val="99"/>
        <w:sz w:val="24"/>
        <w:szCs w:val="24"/>
      </w:rPr>
    </w:lvl>
    <w:lvl w:ilvl="1" w:tplc="04090001">
      <w:start w:val="1"/>
      <w:numFmt w:val="bullet"/>
      <w:lvlText w:val=""/>
      <w:lvlJc w:val="left"/>
      <w:pPr>
        <w:ind w:left="1242" w:hanging="360"/>
      </w:pPr>
      <w:rPr>
        <w:rFonts w:ascii="Symbol" w:hAnsi="Symbol" w:hint="default"/>
        <w:spacing w:val="-140"/>
        <w:w w:val="99"/>
        <w:sz w:val="24"/>
        <w:szCs w:val="24"/>
      </w:rPr>
    </w:lvl>
    <w:lvl w:ilvl="2" w:tplc="99E46B40">
      <w:start w:val="1"/>
      <w:numFmt w:val="bullet"/>
      <w:lvlText w:val="•"/>
      <w:lvlJc w:val="left"/>
      <w:pPr>
        <w:ind w:left="1784" w:hanging="288"/>
      </w:pPr>
      <w:rPr>
        <w:rFonts w:hint="default"/>
      </w:rPr>
    </w:lvl>
    <w:lvl w:ilvl="3" w:tplc="FE1C34AC">
      <w:start w:val="1"/>
      <w:numFmt w:val="bullet"/>
      <w:lvlText w:val="•"/>
      <w:lvlJc w:val="left"/>
      <w:pPr>
        <w:ind w:left="2768" w:hanging="288"/>
      </w:pPr>
      <w:rPr>
        <w:rFonts w:hint="default"/>
      </w:rPr>
    </w:lvl>
    <w:lvl w:ilvl="4" w:tplc="276E1474">
      <w:start w:val="1"/>
      <w:numFmt w:val="bullet"/>
      <w:lvlText w:val="•"/>
      <w:lvlJc w:val="left"/>
      <w:pPr>
        <w:ind w:left="3753" w:hanging="288"/>
      </w:pPr>
      <w:rPr>
        <w:rFonts w:hint="default"/>
      </w:rPr>
    </w:lvl>
    <w:lvl w:ilvl="5" w:tplc="05C48C6C">
      <w:start w:val="1"/>
      <w:numFmt w:val="bullet"/>
      <w:lvlText w:val="•"/>
      <w:lvlJc w:val="left"/>
      <w:pPr>
        <w:ind w:left="4737" w:hanging="288"/>
      </w:pPr>
      <w:rPr>
        <w:rFonts w:hint="default"/>
      </w:rPr>
    </w:lvl>
    <w:lvl w:ilvl="6" w:tplc="A8263FFC">
      <w:start w:val="1"/>
      <w:numFmt w:val="bullet"/>
      <w:lvlText w:val="•"/>
      <w:lvlJc w:val="left"/>
      <w:pPr>
        <w:ind w:left="5722" w:hanging="288"/>
      </w:pPr>
      <w:rPr>
        <w:rFonts w:hint="default"/>
      </w:rPr>
    </w:lvl>
    <w:lvl w:ilvl="7" w:tplc="1A3E4146">
      <w:start w:val="1"/>
      <w:numFmt w:val="bullet"/>
      <w:lvlText w:val="•"/>
      <w:lvlJc w:val="left"/>
      <w:pPr>
        <w:ind w:left="6706" w:hanging="288"/>
      </w:pPr>
      <w:rPr>
        <w:rFonts w:hint="default"/>
      </w:rPr>
    </w:lvl>
    <w:lvl w:ilvl="8" w:tplc="9B0E051A">
      <w:start w:val="1"/>
      <w:numFmt w:val="bullet"/>
      <w:lvlText w:val="•"/>
      <w:lvlJc w:val="left"/>
      <w:pPr>
        <w:ind w:left="7691" w:hanging="288"/>
      </w:pPr>
      <w:rPr>
        <w:rFonts w:hint="default"/>
      </w:rPr>
    </w:lvl>
  </w:abstractNum>
  <w:abstractNum w:abstractNumId="1" w15:restartNumberingAfterBreak="0">
    <w:nsid w:val="1553401E"/>
    <w:multiLevelType w:val="hybridMultilevel"/>
    <w:tmpl w:val="441C5D8C"/>
    <w:lvl w:ilvl="0" w:tplc="187EFEAC">
      <w:start w:val="1"/>
      <w:numFmt w:val="bullet"/>
      <w:pStyle w:val="bulleteditem"/>
      <w:lvlText w:val=""/>
      <w:lvlJc w:val="left"/>
      <w:pPr>
        <w:ind w:left="835" w:hanging="360"/>
      </w:pPr>
      <w:rPr>
        <w:rFonts w:ascii="Symbol" w:hAnsi="Symbol"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 w15:restartNumberingAfterBreak="0">
    <w:nsid w:val="1FAD61CB"/>
    <w:multiLevelType w:val="hybridMultilevel"/>
    <w:tmpl w:val="E8942974"/>
    <w:lvl w:ilvl="0" w:tplc="4102468E">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 w15:restartNumberingAfterBreak="0">
    <w:nsid w:val="20DB30CE"/>
    <w:multiLevelType w:val="hybridMultilevel"/>
    <w:tmpl w:val="1C704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C0499"/>
    <w:multiLevelType w:val="hybridMultilevel"/>
    <w:tmpl w:val="37DE9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2B6362"/>
    <w:multiLevelType w:val="hybridMultilevel"/>
    <w:tmpl w:val="DEE47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71B17"/>
    <w:multiLevelType w:val="hybridMultilevel"/>
    <w:tmpl w:val="CEE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947481"/>
    <w:multiLevelType w:val="multilevel"/>
    <w:tmpl w:val="DD86EBA0"/>
    <w:lvl w:ilvl="0">
      <w:start w:val="1"/>
      <w:numFmt w:val="decimal"/>
      <w:lvlText w:val="%1."/>
      <w:lvlJc w:val="left"/>
      <w:pPr>
        <w:ind w:left="835" w:hanging="360"/>
      </w:pPr>
    </w:lvl>
    <w:lvl w:ilvl="1">
      <w:start w:val="1"/>
      <w:numFmt w:val="lowerLetter"/>
      <w:lvlText w:val="%2."/>
      <w:lvlJc w:val="left"/>
      <w:pPr>
        <w:ind w:left="1555" w:hanging="360"/>
      </w:pPr>
    </w:lvl>
    <w:lvl w:ilvl="2">
      <w:start w:val="1"/>
      <w:numFmt w:val="lowerRoman"/>
      <w:lvlText w:val="%3."/>
      <w:lvlJc w:val="right"/>
      <w:pPr>
        <w:ind w:left="2275" w:hanging="180"/>
      </w:pPr>
    </w:lvl>
    <w:lvl w:ilvl="3">
      <w:start w:val="1"/>
      <w:numFmt w:val="decimal"/>
      <w:lvlText w:val="%4."/>
      <w:lvlJc w:val="left"/>
      <w:pPr>
        <w:ind w:left="2995" w:hanging="360"/>
      </w:pPr>
    </w:lvl>
    <w:lvl w:ilvl="4">
      <w:start w:val="1"/>
      <w:numFmt w:val="lowerLetter"/>
      <w:lvlText w:val="%5."/>
      <w:lvlJc w:val="left"/>
      <w:pPr>
        <w:ind w:left="3715" w:hanging="360"/>
      </w:pPr>
    </w:lvl>
    <w:lvl w:ilvl="5">
      <w:start w:val="1"/>
      <w:numFmt w:val="lowerRoman"/>
      <w:lvlText w:val="%6."/>
      <w:lvlJc w:val="right"/>
      <w:pPr>
        <w:ind w:left="4435" w:hanging="180"/>
      </w:pPr>
    </w:lvl>
    <w:lvl w:ilvl="6">
      <w:start w:val="1"/>
      <w:numFmt w:val="decimal"/>
      <w:lvlText w:val="%7."/>
      <w:lvlJc w:val="left"/>
      <w:pPr>
        <w:ind w:left="5155" w:hanging="360"/>
      </w:pPr>
    </w:lvl>
    <w:lvl w:ilvl="7">
      <w:start w:val="1"/>
      <w:numFmt w:val="lowerLetter"/>
      <w:lvlText w:val="%8."/>
      <w:lvlJc w:val="left"/>
      <w:pPr>
        <w:ind w:left="5875" w:hanging="360"/>
      </w:pPr>
    </w:lvl>
    <w:lvl w:ilvl="8">
      <w:start w:val="1"/>
      <w:numFmt w:val="lowerRoman"/>
      <w:lvlText w:val="%9."/>
      <w:lvlJc w:val="right"/>
      <w:pPr>
        <w:ind w:left="6595" w:hanging="180"/>
      </w:pPr>
    </w:lvl>
  </w:abstractNum>
  <w:abstractNum w:abstractNumId="8" w15:restartNumberingAfterBreak="0">
    <w:nsid w:val="468B76D6"/>
    <w:multiLevelType w:val="hybridMultilevel"/>
    <w:tmpl w:val="A0C05C50"/>
    <w:lvl w:ilvl="0" w:tplc="BE38EB62">
      <w:start w:val="1"/>
      <w:numFmt w:val="decimal"/>
      <w:lvlText w:val="%1."/>
      <w:lvlJc w:val="left"/>
      <w:pPr>
        <w:ind w:left="504" w:hanging="360"/>
        <w:jc w:val="right"/>
      </w:pPr>
      <w:rPr>
        <w:rFonts w:ascii="Times New Roman" w:eastAsia="Times New Roman" w:hAnsi="Times New Roman" w:cs="Times New Roman" w:hint="default"/>
        <w:w w:val="99"/>
        <w:sz w:val="24"/>
        <w:szCs w:val="24"/>
      </w:rPr>
    </w:lvl>
    <w:lvl w:ilvl="1" w:tplc="8F2ACFB2">
      <w:start w:val="1"/>
      <w:numFmt w:val="lowerLetter"/>
      <w:lvlText w:val="%2."/>
      <w:lvlJc w:val="left"/>
      <w:pPr>
        <w:ind w:left="792" w:hanging="288"/>
      </w:pPr>
      <w:rPr>
        <w:rFonts w:ascii="Times New Roman" w:eastAsia="Times New Roman" w:hAnsi="Times New Roman" w:cs="Times New Roman" w:hint="default"/>
        <w:spacing w:val="-140"/>
        <w:w w:val="99"/>
        <w:sz w:val="24"/>
        <w:szCs w:val="24"/>
      </w:rPr>
    </w:lvl>
    <w:lvl w:ilvl="2" w:tplc="99E46B40">
      <w:start w:val="1"/>
      <w:numFmt w:val="bullet"/>
      <w:lvlText w:val="•"/>
      <w:lvlJc w:val="left"/>
      <w:pPr>
        <w:ind w:left="1784" w:hanging="288"/>
      </w:pPr>
      <w:rPr>
        <w:rFonts w:hint="default"/>
      </w:rPr>
    </w:lvl>
    <w:lvl w:ilvl="3" w:tplc="FE1C34AC">
      <w:start w:val="1"/>
      <w:numFmt w:val="bullet"/>
      <w:lvlText w:val="•"/>
      <w:lvlJc w:val="left"/>
      <w:pPr>
        <w:ind w:left="2768" w:hanging="288"/>
      </w:pPr>
      <w:rPr>
        <w:rFonts w:hint="default"/>
      </w:rPr>
    </w:lvl>
    <w:lvl w:ilvl="4" w:tplc="276E1474">
      <w:start w:val="1"/>
      <w:numFmt w:val="bullet"/>
      <w:lvlText w:val="•"/>
      <w:lvlJc w:val="left"/>
      <w:pPr>
        <w:ind w:left="3753" w:hanging="288"/>
      </w:pPr>
      <w:rPr>
        <w:rFonts w:hint="default"/>
      </w:rPr>
    </w:lvl>
    <w:lvl w:ilvl="5" w:tplc="05C48C6C">
      <w:start w:val="1"/>
      <w:numFmt w:val="bullet"/>
      <w:lvlText w:val="•"/>
      <w:lvlJc w:val="left"/>
      <w:pPr>
        <w:ind w:left="4737" w:hanging="288"/>
      </w:pPr>
      <w:rPr>
        <w:rFonts w:hint="default"/>
      </w:rPr>
    </w:lvl>
    <w:lvl w:ilvl="6" w:tplc="A8263FFC">
      <w:start w:val="1"/>
      <w:numFmt w:val="bullet"/>
      <w:lvlText w:val="•"/>
      <w:lvlJc w:val="left"/>
      <w:pPr>
        <w:ind w:left="5722" w:hanging="288"/>
      </w:pPr>
      <w:rPr>
        <w:rFonts w:hint="default"/>
      </w:rPr>
    </w:lvl>
    <w:lvl w:ilvl="7" w:tplc="1A3E4146">
      <w:start w:val="1"/>
      <w:numFmt w:val="bullet"/>
      <w:lvlText w:val="•"/>
      <w:lvlJc w:val="left"/>
      <w:pPr>
        <w:ind w:left="6706" w:hanging="288"/>
      </w:pPr>
      <w:rPr>
        <w:rFonts w:hint="default"/>
      </w:rPr>
    </w:lvl>
    <w:lvl w:ilvl="8" w:tplc="9B0E051A">
      <w:start w:val="1"/>
      <w:numFmt w:val="bullet"/>
      <w:lvlText w:val="•"/>
      <w:lvlJc w:val="left"/>
      <w:pPr>
        <w:ind w:left="7691" w:hanging="288"/>
      </w:pPr>
      <w:rPr>
        <w:rFonts w:hint="default"/>
      </w:rPr>
    </w:lvl>
  </w:abstractNum>
  <w:abstractNum w:abstractNumId="9" w15:restartNumberingAfterBreak="0">
    <w:nsid w:val="4F0A0940"/>
    <w:multiLevelType w:val="hybridMultilevel"/>
    <w:tmpl w:val="00DA2466"/>
    <w:lvl w:ilvl="0" w:tplc="04090001">
      <w:start w:val="1"/>
      <w:numFmt w:val="bullet"/>
      <w:lvlText w:val=""/>
      <w:lvlJc w:val="left"/>
      <w:pPr>
        <w:ind w:left="720" w:hanging="360"/>
      </w:pPr>
      <w:rPr>
        <w:rFonts w:ascii="Symbol" w:hAnsi="Symbol" w:hint="default"/>
        <w:w w:val="99"/>
        <w:sz w:val="24"/>
        <w:szCs w:val="24"/>
      </w:rPr>
    </w:lvl>
    <w:lvl w:ilvl="1" w:tplc="8F2ACFB2">
      <w:start w:val="1"/>
      <w:numFmt w:val="lowerLetter"/>
      <w:lvlText w:val="%2."/>
      <w:lvlJc w:val="left"/>
      <w:pPr>
        <w:ind w:left="792" w:hanging="288"/>
      </w:pPr>
      <w:rPr>
        <w:rFonts w:ascii="Times New Roman" w:eastAsia="Times New Roman" w:hAnsi="Times New Roman" w:cs="Times New Roman" w:hint="default"/>
        <w:spacing w:val="-140"/>
        <w:w w:val="99"/>
        <w:sz w:val="24"/>
        <w:szCs w:val="24"/>
      </w:rPr>
    </w:lvl>
    <w:lvl w:ilvl="2" w:tplc="99E46B40">
      <w:start w:val="1"/>
      <w:numFmt w:val="bullet"/>
      <w:lvlText w:val="•"/>
      <w:lvlJc w:val="left"/>
      <w:pPr>
        <w:ind w:left="1784" w:hanging="288"/>
      </w:pPr>
      <w:rPr>
        <w:rFonts w:hint="default"/>
      </w:rPr>
    </w:lvl>
    <w:lvl w:ilvl="3" w:tplc="FE1C34AC">
      <w:start w:val="1"/>
      <w:numFmt w:val="bullet"/>
      <w:lvlText w:val="•"/>
      <w:lvlJc w:val="left"/>
      <w:pPr>
        <w:ind w:left="2768" w:hanging="288"/>
      </w:pPr>
      <w:rPr>
        <w:rFonts w:hint="default"/>
      </w:rPr>
    </w:lvl>
    <w:lvl w:ilvl="4" w:tplc="276E1474">
      <w:start w:val="1"/>
      <w:numFmt w:val="bullet"/>
      <w:lvlText w:val="•"/>
      <w:lvlJc w:val="left"/>
      <w:pPr>
        <w:ind w:left="3753" w:hanging="288"/>
      </w:pPr>
      <w:rPr>
        <w:rFonts w:hint="default"/>
      </w:rPr>
    </w:lvl>
    <w:lvl w:ilvl="5" w:tplc="05C48C6C">
      <w:start w:val="1"/>
      <w:numFmt w:val="bullet"/>
      <w:lvlText w:val="•"/>
      <w:lvlJc w:val="left"/>
      <w:pPr>
        <w:ind w:left="4737" w:hanging="288"/>
      </w:pPr>
      <w:rPr>
        <w:rFonts w:hint="default"/>
      </w:rPr>
    </w:lvl>
    <w:lvl w:ilvl="6" w:tplc="A8263FFC">
      <w:start w:val="1"/>
      <w:numFmt w:val="bullet"/>
      <w:lvlText w:val="•"/>
      <w:lvlJc w:val="left"/>
      <w:pPr>
        <w:ind w:left="5722" w:hanging="288"/>
      </w:pPr>
      <w:rPr>
        <w:rFonts w:hint="default"/>
      </w:rPr>
    </w:lvl>
    <w:lvl w:ilvl="7" w:tplc="1A3E4146">
      <w:start w:val="1"/>
      <w:numFmt w:val="bullet"/>
      <w:lvlText w:val="•"/>
      <w:lvlJc w:val="left"/>
      <w:pPr>
        <w:ind w:left="6706" w:hanging="288"/>
      </w:pPr>
      <w:rPr>
        <w:rFonts w:hint="default"/>
      </w:rPr>
    </w:lvl>
    <w:lvl w:ilvl="8" w:tplc="9B0E051A">
      <w:start w:val="1"/>
      <w:numFmt w:val="bullet"/>
      <w:lvlText w:val="•"/>
      <w:lvlJc w:val="left"/>
      <w:pPr>
        <w:ind w:left="7691" w:hanging="288"/>
      </w:pPr>
      <w:rPr>
        <w:rFonts w:hint="default"/>
      </w:rPr>
    </w:lvl>
  </w:abstractNum>
  <w:abstractNum w:abstractNumId="10" w15:restartNumberingAfterBreak="0">
    <w:nsid w:val="502B5034"/>
    <w:multiLevelType w:val="hybridMultilevel"/>
    <w:tmpl w:val="66A64C5E"/>
    <w:lvl w:ilvl="0" w:tplc="0409000F">
      <w:start w:val="1"/>
      <w:numFmt w:val="decimal"/>
      <w:lvlText w:val="%1."/>
      <w:lvlJc w:val="left"/>
      <w:pPr>
        <w:ind w:left="863" w:hanging="360"/>
      </w:pPr>
    </w:lvl>
    <w:lvl w:ilvl="1" w:tplc="04090019">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11" w15:restartNumberingAfterBreak="0">
    <w:nsid w:val="515021BA"/>
    <w:multiLevelType w:val="hybridMultilevel"/>
    <w:tmpl w:val="36224106"/>
    <w:lvl w:ilvl="0" w:tplc="0409000F">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12" w15:restartNumberingAfterBreak="0">
    <w:nsid w:val="54CA1F42"/>
    <w:multiLevelType w:val="hybridMultilevel"/>
    <w:tmpl w:val="BE7AFA2E"/>
    <w:lvl w:ilvl="0" w:tplc="4102468E">
      <w:start w:val="1"/>
      <w:numFmt w:val="decimal"/>
      <w:pStyle w:val="ListParagraph"/>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3" w15:restartNumberingAfterBreak="0">
    <w:nsid w:val="54E17110"/>
    <w:multiLevelType w:val="hybridMultilevel"/>
    <w:tmpl w:val="86FE2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EA2C18"/>
    <w:multiLevelType w:val="hybridMultilevel"/>
    <w:tmpl w:val="A0C05C50"/>
    <w:lvl w:ilvl="0" w:tplc="BE38EB62">
      <w:start w:val="1"/>
      <w:numFmt w:val="decimal"/>
      <w:lvlText w:val="%1."/>
      <w:lvlJc w:val="left"/>
      <w:pPr>
        <w:ind w:left="504" w:hanging="360"/>
        <w:jc w:val="right"/>
      </w:pPr>
      <w:rPr>
        <w:rFonts w:ascii="Times New Roman" w:eastAsia="Times New Roman" w:hAnsi="Times New Roman" w:cs="Times New Roman" w:hint="default"/>
        <w:w w:val="99"/>
        <w:sz w:val="24"/>
        <w:szCs w:val="24"/>
      </w:rPr>
    </w:lvl>
    <w:lvl w:ilvl="1" w:tplc="8F2ACFB2">
      <w:start w:val="1"/>
      <w:numFmt w:val="lowerLetter"/>
      <w:lvlText w:val="%2."/>
      <w:lvlJc w:val="left"/>
      <w:pPr>
        <w:ind w:left="792" w:hanging="288"/>
      </w:pPr>
      <w:rPr>
        <w:rFonts w:ascii="Times New Roman" w:eastAsia="Times New Roman" w:hAnsi="Times New Roman" w:cs="Times New Roman" w:hint="default"/>
        <w:spacing w:val="-140"/>
        <w:w w:val="99"/>
        <w:sz w:val="24"/>
        <w:szCs w:val="24"/>
      </w:rPr>
    </w:lvl>
    <w:lvl w:ilvl="2" w:tplc="99E46B40">
      <w:start w:val="1"/>
      <w:numFmt w:val="bullet"/>
      <w:lvlText w:val="•"/>
      <w:lvlJc w:val="left"/>
      <w:pPr>
        <w:ind w:left="1784" w:hanging="288"/>
      </w:pPr>
      <w:rPr>
        <w:rFonts w:hint="default"/>
      </w:rPr>
    </w:lvl>
    <w:lvl w:ilvl="3" w:tplc="FE1C34AC">
      <w:start w:val="1"/>
      <w:numFmt w:val="bullet"/>
      <w:lvlText w:val="•"/>
      <w:lvlJc w:val="left"/>
      <w:pPr>
        <w:ind w:left="2768" w:hanging="288"/>
      </w:pPr>
      <w:rPr>
        <w:rFonts w:hint="default"/>
      </w:rPr>
    </w:lvl>
    <w:lvl w:ilvl="4" w:tplc="276E1474">
      <w:start w:val="1"/>
      <w:numFmt w:val="bullet"/>
      <w:lvlText w:val="•"/>
      <w:lvlJc w:val="left"/>
      <w:pPr>
        <w:ind w:left="3753" w:hanging="288"/>
      </w:pPr>
      <w:rPr>
        <w:rFonts w:hint="default"/>
      </w:rPr>
    </w:lvl>
    <w:lvl w:ilvl="5" w:tplc="05C48C6C">
      <w:start w:val="1"/>
      <w:numFmt w:val="bullet"/>
      <w:lvlText w:val="•"/>
      <w:lvlJc w:val="left"/>
      <w:pPr>
        <w:ind w:left="4737" w:hanging="288"/>
      </w:pPr>
      <w:rPr>
        <w:rFonts w:hint="default"/>
      </w:rPr>
    </w:lvl>
    <w:lvl w:ilvl="6" w:tplc="A8263FFC">
      <w:start w:val="1"/>
      <w:numFmt w:val="bullet"/>
      <w:lvlText w:val="•"/>
      <w:lvlJc w:val="left"/>
      <w:pPr>
        <w:ind w:left="5722" w:hanging="288"/>
      </w:pPr>
      <w:rPr>
        <w:rFonts w:hint="default"/>
      </w:rPr>
    </w:lvl>
    <w:lvl w:ilvl="7" w:tplc="1A3E4146">
      <w:start w:val="1"/>
      <w:numFmt w:val="bullet"/>
      <w:lvlText w:val="•"/>
      <w:lvlJc w:val="left"/>
      <w:pPr>
        <w:ind w:left="6706" w:hanging="288"/>
      </w:pPr>
      <w:rPr>
        <w:rFonts w:hint="default"/>
      </w:rPr>
    </w:lvl>
    <w:lvl w:ilvl="8" w:tplc="9B0E051A">
      <w:start w:val="1"/>
      <w:numFmt w:val="bullet"/>
      <w:lvlText w:val="•"/>
      <w:lvlJc w:val="left"/>
      <w:pPr>
        <w:ind w:left="7691" w:hanging="288"/>
      </w:pPr>
      <w:rPr>
        <w:rFonts w:hint="default"/>
      </w:rPr>
    </w:lvl>
  </w:abstractNum>
  <w:abstractNum w:abstractNumId="15" w15:restartNumberingAfterBreak="0">
    <w:nsid w:val="62AF2873"/>
    <w:multiLevelType w:val="hybridMultilevel"/>
    <w:tmpl w:val="A0C05C50"/>
    <w:lvl w:ilvl="0" w:tplc="BE38EB62">
      <w:start w:val="1"/>
      <w:numFmt w:val="decimal"/>
      <w:lvlText w:val="%1."/>
      <w:lvlJc w:val="left"/>
      <w:pPr>
        <w:ind w:left="504" w:hanging="360"/>
        <w:jc w:val="right"/>
      </w:pPr>
      <w:rPr>
        <w:rFonts w:ascii="Times New Roman" w:eastAsia="Times New Roman" w:hAnsi="Times New Roman" w:cs="Times New Roman" w:hint="default"/>
        <w:w w:val="99"/>
        <w:sz w:val="24"/>
        <w:szCs w:val="24"/>
      </w:rPr>
    </w:lvl>
    <w:lvl w:ilvl="1" w:tplc="8F2ACFB2">
      <w:start w:val="1"/>
      <w:numFmt w:val="lowerLetter"/>
      <w:lvlText w:val="%2."/>
      <w:lvlJc w:val="left"/>
      <w:pPr>
        <w:ind w:left="792" w:hanging="288"/>
      </w:pPr>
      <w:rPr>
        <w:rFonts w:ascii="Times New Roman" w:eastAsia="Times New Roman" w:hAnsi="Times New Roman" w:cs="Times New Roman" w:hint="default"/>
        <w:spacing w:val="-140"/>
        <w:w w:val="99"/>
        <w:sz w:val="24"/>
        <w:szCs w:val="24"/>
      </w:rPr>
    </w:lvl>
    <w:lvl w:ilvl="2" w:tplc="99E46B40">
      <w:start w:val="1"/>
      <w:numFmt w:val="bullet"/>
      <w:lvlText w:val="•"/>
      <w:lvlJc w:val="left"/>
      <w:pPr>
        <w:ind w:left="1784" w:hanging="288"/>
      </w:pPr>
      <w:rPr>
        <w:rFonts w:hint="default"/>
      </w:rPr>
    </w:lvl>
    <w:lvl w:ilvl="3" w:tplc="FE1C34AC">
      <w:start w:val="1"/>
      <w:numFmt w:val="bullet"/>
      <w:lvlText w:val="•"/>
      <w:lvlJc w:val="left"/>
      <w:pPr>
        <w:ind w:left="2768" w:hanging="288"/>
      </w:pPr>
      <w:rPr>
        <w:rFonts w:hint="default"/>
      </w:rPr>
    </w:lvl>
    <w:lvl w:ilvl="4" w:tplc="276E1474">
      <w:start w:val="1"/>
      <w:numFmt w:val="bullet"/>
      <w:lvlText w:val="•"/>
      <w:lvlJc w:val="left"/>
      <w:pPr>
        <w:ind w:left="3753" w:hanging="288"/>
      </w:pPr>
      <w:rPr>
        <w:rFonts w:hint="default"/>
      </w:rPr>
    </w:lvl>
    <w:lvl w:ilvl="5" w:tplc="05C48C6C">
      <w:start w:val="1"/>
      <w:numFmt w:val="bullet"/>
      <w:lvlText w:val="•"/>
      <w:lvlJc w:val="left"/>
      <w:pPr>
        <w:ind w:left="4737" w:hanging="288"/>
      </w:pPr>
      <w:rPr>
        <w:rFonts w:hint="default"/>
      </w:rPr>
    </w:lvl>
    <w:lvl w:ilvl="6" w:tplc="A8263FFC">
      <w:start w:val="1"/>
      <w:numFmt w:val="bullet"/>
      <w:lvlText w:val="•"/>
      <w:lvlJc w:val="left"/>
      <w:pPr>
        <w:ind w:left="5722" w:hanging="288"/>
      </w:pPr>
      <w:rPr>
        <w:rFonts w:hint="default"/>
      </w:rPr>
    </w:lvl>
    <w:lvl w:ilvl="7" w:tplc="1A3E4146">
      <w:start w:val="1"/>
      <w:numFmt w:val="bullet"/>
      <w:lvlText w:val="•"/>
      <w:lvlJc w:val="left"/>
      <w:pPr>
        <w:ind w:left="6706" w:hanging="288"/>
      </w:pPr>
      <w:rPr>
        <w:rFonts w:hint="default"/>
      </w:rPr>
    </w:lvl>
    <w:lvl w:ilvl="8" w:tplc="9B0E051A">
      <w:start w:val="1"/>
      <w:numFmt w:val="bullet"/>
      <w:lvlText w:val="•"/>
      <w:lvlJc w:val="left"/>
      <w:pPr>
        <w:ind w:left="7691" w:hanging="288"/>
      </w:pPr>
      <w:rPr>
        <w:rFonts w:hint="default"/>
      </w:rPr>
    </w:lvl>
  </w:abstractNum>
  <w:abstractNum w:abstractNumId="16" w15:restartNumberingAfterBreak="0">
    <w:nsid w:val="6C524983"/>
    <w:multiLevelType w:val="hybridMultilevel"/>
    <w:tmpl w:val="673CD32C"/>
    <w:lvl w:ilvl="0" w:tplc="4102468E">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7" w15:restartNumberingAfterBreak="0">
    <w:nsid w:val="6CBD50B5"/>
    <w:multiLevelType w:val="hybridMultilevel"/>
    <w:tmpl w:val="F9A82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B3340"/>
    <w:multiLevelType w:val="hybridMultilevel"/>
    <w:tmpl w:val="5B8A56DC"/>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cs="Wingdings" w:hint="default"/>
      </w:rPr>
    </w:lvl>
    <w:lvl w:ilvl="3" w:tplc="04090001" w:tentative="1">
      <w:start w:val="1"/>
      <w:numFmt w:val="bullet"/>
      <w:lvlText w:val=""/>
      <w:lvlJc w:val="left"/>
      <w:pPr>
        <w:ind w:left="3402" w:hanging="360"/>
      </w:pPr>
      <w:rPr>
        <w:rFonts w:ascii="Symbol" w:hAnsi="Symbol" w:cs="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cs="Wingdings" w:hint="default"/>
      </w:rPr>
    </w:lvl>
    <w:lvl w:ilvl="6" w:tplc="04090001" w:tentative="1">
      <w:start w:val="1"/>
      <w:numFmt w:val="bullet"/>
      <w:lvlText w:val=""/>
      <w:lvlJc w:val="left"/>
      <w:pPr>
        <w:ind w:left="5562" w:hanging="360"/>
      </w:pPr>
      <w:rPr>
        <w:rFonts w:ascii="Symbol" w:hAnsi="Symbol" w:cs="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cs="Wingdings" w:hint="default"/>
      </w:rPr>
    </w:lvl>
  </w:abstractNum>
  <w:abstractNum w:abstractNumId="19" w15:restartNumberingAfterBreak="0">
    <w:nsid w:val="75395865"/>
    <w:multiLevelType w:val="multilevel"/>
    <w:tmpl w:val="0618033C"/>
    <w:lvl w:ilvl="0">
      <w:start w:val="1"/>
      <w:numFmt w:val="decimal"/>
      <w:lvlText w:val="%1."/>
      <w:lvlJc w:val="left"/>
      <w:pPr>
        <w:ind w:left="835" w:hanging="360"/>
      </w:pPr>
    </w:lvl>
    <w:lvl w:ilvl="1">
      <w:start w:val="1"/>
      <w:numFmt w:val="lowerLetter"/>
      <w:lvlText w:val="%2."/>
      <w:lvlJc w:val="left"/>
      <w:pPr>
        <w:ind w:left="1555" w:hanging="360"/>
      </w:pPr>
    </w:lvl>
    <w:lvl w:ilvl="2">
      <w:start w:val="1"/>
      <w:numFmt w:val="lowerRoman"/>
      <w:lvlText w:val="%3."/>
      <w:lvlJc w:val="right"/>
      <w:pPr>
        <w:ind w:left="2275" w:hanging="180"/>
      </w:pPr>
    </w:lvl>
    <w:lvl w:ilvl="3">
      <w:start w:val="1"/>
      <w:numFmt w:val="decimal"/>
      <w:lvlText w:val="%4."/>
      <w:lvlJc w:val="left"/>
      <w:pPr>
        <w:ind w:left="2995" w:hanging="360"/>
      </w:pPr>
    </w:lvl>
    <w:lvl w:ilvl="4">
      <w:start w:val="1"/>
      <w:numFmt w:val="lowerLetter"/>
      <w:lvlText w:val="%5."/>
      <w:lvlJc w:val="left"/>
      <w:pPr>
        <w:ind w:left="3715" w:hanging="360"/>
      </w:pPr>
    </w:lvl>
    <w:lvl w:ilvl="5">
      <w:start w:val="1"/>
      <w:numFmt w:val="lowerRoman"/>
      <w:lvlText w:val="%6."/>
      <w:lvlJc w:val="right"/>
      <w:pPr>
        <w:ind w:left="4435" w:hanging="180"/>
      </w:pPr>
    </w:lvl>
    <w:lvl w:ilvl="6">
      <w:start w:val="1"/>
      <w:numFmt w:val="decimal"/>
      <w:lvlText w:val="%7."/>
      <w:lvlJc w:val="left"/>
      <w:pPr>
        <w:ind w:left="5155" w:hanging="360"/>
      </w:pPr>
    </w:lvl>
    <w:lvl w:ilvl="7">
      <w:start w:val="1"/>
      <w:numFmt w:val="lowerLetter"/>
      <w:lvlText w:val="%8."/>
      <w:lvlJc w:val="left"/>
      <w:pPr>
        <w:ind w:left="5875" w:hanging="360"/>
      </w:pPr>
    </w:lvl>
    <w:lvl w:ilvl="8">
      <w:start w:val="1"/>
      <w:numFmt w:val="lowerRoman"/>
      <w:lvlText w:val="%9."/>
      <w:lvlJc w:val="right"/>
      <w:pPr>
        <w:ind w:left="6595" w:hanging="180"/>
      </w:pPr>
    </w:lvl>
  </w:abstractNum>
  <w:num w:numId="1" w16cid:durableId="1302881723">
    <w:abstractNumId w:val="14"/>
  </w:num>
  <w:num w:numId="2" w16cid:durableId="1152331933">
    <w:abstractNumId w:val="10"/>
  </w:num>
  <w:num w:numId="3" w16cid:durableId="1306548546">
    <w:abstractNumId w:val="15"/>
  </w:num>
  <w:num w:numId="4" w16cid:durableId="80182702">
    <w:abstractNumId w:val="5"/>
  </w:num>
  <w:num w:numId="5" w16cid:durableId="97220174">
    <w:abstractNumId w:val="18"/>
  </w:num>
  <w:num w:numId="6" w16cid:durableId="1688824252">
    <w:abstractNumId w:val="8"/>
  </w:num>
  <w:num w:numId="7" w16cid:durableId="1975789846">
    <w:abstractNumId w:val="11"/>
  </w:num>
  <w:num w:numId="8" w16cid:durableId="1562593346">
    <w:abstractNumId w:val="4"/>
  </w:num>
  <w:num w:numId="9" w16cid:durableId="1040780769">
    <w:abstractNumId w:val="2"/>
  </w:num>
  <w:num w:numId="10" w16cid:durableId="612903839">
    <w:abstractNumId w:val="19"/>
  </w:num>
  <w:num w:numId="11" w16cid:durableId="1325431222">
    <w:abstractNumId w:val="16"/>
  </w:num>
  <w:num w:numId="12" w16cid:durableId="520633438">
    <w:abstractNumId w:val="7"/>
  </w:num>
  <w:num w:numId="13" w16cid:durableId="1891064347">
    <w:abstractNumId w:val="12"/>
  </w:num>
  <w:num w:numId="14" w16cid:durableId="737940083">
    <w:abstractNumId w:val="12"/>
    <w:lvlOverride w:ilvl="0">
      <w:startOverride w:val="1"/>
    </w:lvlOverride>
  </w:num>
  <w:num w:numId="15" w16cid:durableId="929385129">
    <w:abstractNumId w:val="12"/>
    <w:lvlOverride w:ilvl="0">
      <w:startOverride w:val="1"/>
    </w:lvlOverride>
  </w:num>
  <w:num w:numId="16" w16cid:durableId="898440400">
    <w:abstractNumId w:val="12"/>
    <w:lvlOverride w:ilvl="0">
      <w:startOverride w:val="1"/>
    </w:lvlOverride>
  </w:num>
  <w:num w:numId="17" w16cid:durableId="1332099619">
    <w:abstractNumId w:val="1"/>
  </w:num>
  <w:num w:numId="18" w16cid:durableId="713694794">
    <w:abstractNumId w:val="13"/>
  </w:num>
  <w:num w:numId="19" w16cid:durableId="215052265">
    <w:abstractNumId w:val="6"/>
  </w:num>
  <w:num w:numId="20" w16cid:durableId="52780159">
    <w:abstractNumId w:val="9"/>
  </w:num>
  <w:num w:numId="21" w16cid:durableId="1381127121">
    <w:abstractNumId w:val="12"/>
  </w:num>
  <w:num w:numId="22" w16cid:durableId="249437532">
    <w:abstractNumId w:val="0"/>
  </w:num>
  <w:num w:numId="23" w16cid:durableId="681399219">
    <w:abstractNumId w:val="17"/>
  </w:num>
  <w:num w:numId="24" w16cid:durableId="1883637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autoHyphenation/>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C1A"/>
    <w:rsid w:val="000075CF"/>
    <w:rsid w:val="00016550"/>
    <w:rsid w:val="00024EA2"/>
    <w:rsid w:val="00050875"/>
    <w:rsid w:val="00054E01"/>
    <w:rsid w:val="00055929"/>
    <w:rsid w:val="000819EA"/>
    <w:rsid w:val="000827CD"/>
    <w:rsid w:val="0008739A"/>
    <w:rsid w:val="00090D0F"/>
    <w:rsid w:val="00094E9E"/>
    <w:rsid w:val="000A323C"/>
    <w:rsid w:val="000B1BE5"/>
    <w:rsid w:val="000B59E1"/>
    <w:rsid w:val="000C12A1"/>
    <w:rsid w:val="000C2246"/>
    <w:rsid w:val="000C43B9"/>
    <w:rsid w:val="000D7019"/>
    <w:rsid w:val="000E093C"/>
    <w:rsid w:val="000E7D58"/>
    <w:rsid w:val="00102D96"/>
    <w:rsid w:val="00103893"/>
    <w:rsid w:val="0011073F"/>
    <w:rsid w:val="001200B2"/>
    <w:rsid w:val="001214C7"/>
    <w:rsid w:val="001254ED"/>
    <w:rsid w:val="0013316C"/>
    <w:rsid w:val="0013353A"/>
    <w:rsid w:val="00134E37"/>
    <w:rsid w:val="00135F0F"/>
    <w:rsid w:val="00164912"/>
    <w:rsid w:val="001678FF"/>
    <w:rsid w:val="001738BA"/>
    <w:rsid w:val="00185802"/>
    <w:rsid w:val="00186944"/>
    <w:rsid w:val="00187910"/>
    <w:rsid w:val="001A1F71"/>
    <w:rsid w:val="001A252C"/>
    <w:rsid w:val="001A2B68"/>
    <w:rsid w:val="001A6D88"/>
    <w:rsid w:val="001C096A"/>
    <w:rsid w:val="001C7989"/>
    <w:rsid w:val="001E41CF"/>
    <w:rsid w:val="001F3152"/>
    <w:rsid w:val="001F338C"/>
    <w:rsid w:val="00216785"/>
    <w:rsid w:val="00223D87"/>
    <w:rsid w:val="00225FF0"/>
    <w:rsid w:val="00235A13"/>
    <w:rsid w:val="00250986"/>
    <w:rsid w:val="00291672"/>
    <w:rsid w:val="00294CA7"/>
    <w:rsid w:val="002A0250"/>
    <w:rsid w:val="002A0973"/>
    <w:rsid w:val="002A3A8F"/>
    <w:rsid w:val="002A4E81"/>
    <w:rsid w:val="002B42C7"/>
    <w:rsid w:val="002B6702"/>
    <w:rsid w:val="002C40A9"/>
    <w:rsid w:val="002D1ACC"/>
    <w:rsid w:val="002D5F84"/>
    <w:rsid w:val="002E03A0"/>
    <w:rsid w:val="002E11A5"/>
    <w:rsid w:val="002E3FEF"/>
    <w:rsid w:val="002E54C0"/>
    <w:rsid w:val="00301C5F"/>
    <w:rsid w:val="00303C0A"/>
    <w:rsid w:val="00316ABD"/>
    <w:rsid w:val="00322351"/>
    <w:rsid w:val="00336055"/>
    <w:rsid w:val="00342683"/>
    <w:rsid w:val="00356565"/>
    <w:rsid w:val="0035659C"/>
    <w:rsid w:val="0035704F"/>
    <w:rsid w:val="0035724D"/>
    <w:rsid w:val="0036224E"/>
    <w:rsid w:val="00365AE0"/>
    <w:rsid w:val="0037684B"/>
    <w:rsid w:val="003B2B6E"/>
    <w:rsid w:val="003B37A8"/>
    <w:rsid w:val="003B471B"/>
    <w:rsid w:val="003B6211"/>
    <w:rsid w:val="003C3910"/>
    <w:rsid w:val="003D3B67"/>
    <w:rsid w:val="003D7C32"/>
    <w:rsid w:val="003E695D"/>
    <w:rsid w:val="003F1862"/>
    <w:rsid w:val="003F5CF3"/>
    <w:rsid w:val="0040413A"/>
    <w:rsid w:val="004050BD"/>
    <w:rsid w:val="004422F2"/>
    <w:rsid w:val="00442BE3"/>
    <w:rsid w:val="00444A11"/>
    <w:rsid w:val="00455FB5"/>
    <w:rsid w:val="00481574"/>
    <w:rsid w:val="00484ABB"/>
    <w:rsid w:val="00485125"/>
    <w:rsid w:val="00496B27"/>
    <w:rsid w:val="004C170C"/>
    <w:rsid w:val="004C317D"/>
    <w:rsid w:val="0051116B"/>
    <w:rsid w:val="00512F0A"/>
    <w:rsid w:val="00520B67"/>
    <w:rsid w:val="005355BC"/>
    <w:rsid w:val="00537578"/>
    <w:rsid w:val="0054174E"/>
    <w:rsid w:val="00544F90"/>
    <w:rsid w:val="00560C1A"/>
    <w:rsid w:val="005743F0"/>
    <w:rsid w:val="00580E38"/>
    <w:rsid w:val="00581A54"/>
    <w:rsid w:val="0058594C"/>
    <w:rsid w:val="00593DA0"/>
    <w:rsid w:val="00597A09"/>
    <w:rsid w:val="005A3C81"/>
    <w:rsid w:val="005B7E14"/>
    <w:rsid w:val="005C0018"/>
    <w:rsid w:val="005C2D32"/>
    <w:rsid w:val="005E4B13"/>
    <w:rsid w:val="005E56E1"/>
    <w:rsid w:val="005F3C98"/>
    <w:rsid w:val="00614628"/>
    <w:rsid w:val="006323A1"/>
    <w:rsid w:val="00636C38"/>
    <w:rsid w:val="0067382A"/>
    <w:rsid w:val="00675D1F"/>
    <w:rsid w:val="00677912"/>
    <w:rsid w:val="0068306D"/>
    <w:rsid w:val="00684F87"/>
    <w:rsid w:val="00690781"/>
    <w:rsid w:val="0069625B"/>
    <w:rsid w:val="006A300C"/>
    <w:rsid w:val="006A4470"/>
    <w:rsid w:val="006D150F"/>
    <w:rsid w:val="006F6868"/>
    <w:rsid w:val="00703D71"/>
    <w:rsid w:val="007069D8"/>
    <w:rsid w:val="00721809"/>
    <w:rsid w:val="00753AA2"/>
    <w:rsid w:val="00761F82"/>
    <w:rsid w:val="00771E4F"/>
    <w:rsid w:val="0078180C"/>
    <w:rsid w:val="0079278D"/>
    <w:rsid w:val="007A0BA6"/>
    <w:rsid w:val="007A28BF"/>
    <w:rsid w:val="007B0887"/>
    <w:rsid w:val="007B7645"/>
    <w:rsid w:val="007C362E"/>
    <w:rsid w:val="007D1B7F"/>
    <w:rsid w:val="007D75B5"/>
    <w:rsid w:val="007F139F"/>
    <w:rsid w:val="007F2D01"/>
    <w:rsid w:val="00806A56"/>
    <w:rsid w:val="00812843"/>
    <w:rsid w:val="00822231"/>
    <w:rsid w:val="00825D28"/>
    <w:rsid w:val="0083554F"/>
    <w:rsid w:val="00842BE4"/>
    <w:rsid w:val="0084429D"/>
    <w:rsid w:val="00867C60"/>
    <w:rsid w:val="00871E4B"/>
    <w:rsid w:val="00883A6A"/>
    <w:rsid w:val="00885F9F"/>
    <w:rsid w:val="008860E3"/>
    <w:rsid w:val="00892B72"/>
    <w:rsid w:val="00892E1A"/>
    <w:rsid w:val="00894CAE"/>
    <w:rsid w:val="008A22D9"/>
    <w:rsid w:val="008C2FB6"/>
    <w:rsid w:val="008C6858"/>
    <w:rsid w:val="008D0321"/>
    <w:rsid w:val="008F4FC3"/>
    <w:rsid w:val="00901D3B"/>
    <w:rsid w:val="00904E3D"/>
    <w:rsid w:val="009109E9"/>
    <w:rsid w:val="00915062"/>
    <w:rsid w:val="00915C45"/>
    <w:rsid w:val="00916389"/>
    <w:rsid w:val="009224C4"/>
    <w:rsid w:val="00932A04"/>
    <w:rsid w:val="00932BD4"/>
    <w:rsid w:val="00960A2F"/>
    <w:rsid w:val="0096572D"/>
    <w:rsid w:val="00973366"/>
    <w:rsid w:val="009C144A"/>
    <w:rsid w:val="009D0339"/>
    <w:rsid w:val="009D2494"/>
    <w:rsid w:val="009D65B1"/>
    <w:rsid w:val="009E2AFE"/>
    <w:rsid w:val="009F0910"/>
    <w:rsid w:val="009F6064"/>
    <w:rsid w:val="009F6911"/>
    <w:rsid w:val="00A05F11"/>
    <w:rsid w:val="00A135C5"/>
    <w:rsid w:val="00A14058"/>
    <w:rsid w:val="00A17BDD"/>
    <w:rsid w:val="00A2323B"/>
    <w:rsid w:val="00A41EB9"/>
    <w:rsid w:val="00A528F0"/>
    <w:rsid w:val="00A534E9"/>
    <w:rsid w:val="00A55D11"/>
    <w:rsid w:val="00A6152E"/>
    <w:rsid w:val="00A629B9"/>
    <w:rsid w:val="00A66401"/>
    <w:rsid w:val="00A70C0A"/>
    <w:rsid w:val="00A84555"/>
    <w:rsid w:val="00A8772B"/>
    <w:rsid w:val="00AC6C28"/>
    <w:rsid w:val="00AD428B"/>
    <w:rsid w:val="00AF1826"/>
    <w:rsid w:val="00B022F9"/>
    <w:rsid w:val="00B16C6D"/>
    <w:rsid w:val="00B23273"/>
    <w:rsid w:val="00B478BB"/>
    <w:rsid w:val="00B905FD"/>
    <w:rsid w:val="00B967B8"/>
    <w:rsid w:val="00BA0DBF"/>
    <w:rsid w:val="00BB1CF9"/>
    <w:rsid w:val="00BC1408"/>
    <w:rsid w:val="00BC311F"/>
    <w:rsid w:val="00BD4A2F"/>
    <w:rsid w:val="00BD720D"/>
    <w:rsid w:val="00BF0072"/>
    <w:rsid w:val="00C03ABC"/>
    <w:rsid w:val="00C13CA1"/>
    <w:rsid w:val="00C2601B"/>
    <w:rsid w:val="00C4090B"/>
    <w:rsid w:val="00C4222E"/>
    <w:rsid w:val="00C7213D"/>
    <w:rsid w:val="00C77F10"/>
    <w:rsid w:val="00C806BF"/>
    <w:rsid w:val="00C9484C"/>
    <w:rsid w:val="00CA5D4E"/>
    <w:rsid w:val="00CB0143"/>
    <w:rsid w:val="00CC7F6B"/>
    <w:rsid w:val="00CE77C7"/>
    <w:rsid w:val="00CF0DD5"/>
    <w:rsid w:val="00CF2460"/>
    <w:rsid w:val="00CF5B50"/>
    <w:rsid w:val="00D012F1"/>
    <w:rsid w:val="00D05F07"/>
    <w:rsid w:val="00D140EF"/>
    <w:rsid w:val="00D15705"/>
    <w:rsid w:val="00D15BAE"/>
    <w:rsid w:val="00D168AB"/>
    <w:rsid w:val="00D2207D"/>
    <w:rsid w:val="00D34016"/>
    <w:rsid w:val="00D44391"/>
    <w:rsid w:val="00D5147A"/>
    <w:rsid w:val="00D7389F"/>
    <w:rsid w:val="00D87133"/>
    <w:rsid w:val="00D92BF5"/>
    <w:rsid w:val="00DB2681"/>
    <w:rsid w:val="00DC5C26"/>
    <w:rsid w:val="00DD0C4F"/>
    <w:rsid w:val="00DD2A65"/>
    <w:rsid w:val="00DD4192"/>
    <w:rsid w:val="00DE5ED6"/>
    <w:rsid w:val="00DE792F"/>
    <w:rsid w:val="00E15204"/>
    <w:rsid w:val="00E20D98"/>
    <w:rsid w:val="00E369F0"/>
    <w:rsid w:val="00E67F5C"/>
    <w:rsid w:val="00E764DB"/>
    <w:rsid w:val="00E804E3"/>
    <w:rsid w:val="00E808FF"/>
    <w:rsid w:val="00E82AFB"/>
    <w:rsid w:val="00E84D7B"/>
    <w:rsid w:val="00E87F4C"/>
    <w:rsid w:val="00EA1A81"/>
    <w:rsid w:val="00EA1EC1"/>
    <w:rsid w:val="00ED3544"/>
    <w:rsid w:val="00F01F8D"/>
    <w:rsid w:val="00F0299F"/>
    <w:rsid w:val="00F03380"/>
    <w:rsid w:val="00F04119"/>
    <w:rsid w:val="00F074F2"/>
    <w:rsid w:val="00F07A76"/>
    <w:rsid w:val="00F1499C"/>
    <w:rsid w:val="00F171CE"/>
    <w:rsid w:val="00F33BD2"/>
    <w:rsid w:val="00F35226"/>
    <w:rsid w:val="00F358B0"/>
    <w:rsid w:val="00F4357B"/>
    <w:rsid w:val="00F60A9C"/>
    <w:rsid w:val="00F81833"/>
    <w:rsid w:val="00FC01FC"/>
    <w:rsid w:val="00FF0727"/>
    <w:rsid w:val="00FF0F12"/>
    <w:rsid w:val="00FF3A39"/>
    <w:rsid w:val="00FF6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AEC4C2"/>
  <w15:docId w15:val="{82ADC256-516F-C945-88C6-41E84E18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012F1"/>
    <w:pPr>
      <w:widowControl/>
    </w:pPr>
    <w:rPr>
      <w:rFonts w:ascii="Times New Roman" w:eastAsia="Times New Roman" w:hAnsi="Times New Roman" w:cs="Times New Roman"/>
      <w:sz w:val="24"/>
      <w:szCs w:val="24"/>
    </w:rPr>
  </w:style>
  <w:style w:type="paragraph" w:styleId="Heading1">
    <w:name w:val="heading 1"/>
    <w:basedOn w:val="Normal"/>
    <w:uiPriority w:val="1"/>
    <w:qFormat/>
    <w:rsid w:val="00B022F9"/>
    <w:pPr>
      <w:spacing w:before="160"/>
      <w:outlineLvl w:val="0"/>
    </w:pPr>
    <w:rPr>
      <w:rFonts w:ascii="Arial" w:eastAsia="Arial" w:hAnsi="Arial" w:cs="Arial"/>
      <w:b/>
      <w:bCs/>
      <w:sz w:val="28"/>
      <w:szCs w:val="28"/>
    </w:rPr>
  </w:style>
  <w:style w:type="paragraph" w:styleId="Heading2">
    <w:name w:val="heading 2"/>
    <w:basedOn w:val="Normal"/>
    <w:next w:val="Normal"/>
    <w:link w:val="Heading2Char"/>
    <w:uiPriority w:val="9"/>
    <w:unhideWhenUsed/>
    <w:qFormat/>
    <w:rsid w:val="001A252C"/>
    <w:pPr>
      <w:keepNext/>
      <w:keepLines/>
      <w:spacing w:before="40"/>
      <w:outlineLvl w:val="1"/>
    </w:pPr>
    <w:rPr>
      <w:rFonts w:asciiTheme="majorHAnsi" w:eastAsiaTheme="majorEastAsia" w:hAnsiTheme="majorHAnsi"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rsid w:val="00050875"/>
    <w:pPr>
      <w:numPr>
        <w:numId w:val="13"/>
      </w:numPr>
      <w:spacing w:before="120" w:line="240" w:lineRule="exact"/>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340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4016"/>
    <w:rPr>
      <w:rFonts w:ascii="Lucida Grande" w:eastAsia="Times New Roman" w:hAnsi="Lucida Grande" w:cs="Lucida Grande"/>
      <w:sz w:val="18"/>
      <w:szCs w:val="18"/>
    </w:rPr>
  </w:style>
  <w:style w:type="character" w:styleId="Hyperlink">
    <w:name w:val="Hyperlink"/>
    <w:basedOn w:val="DefaultParagraphFont"/>
    <w:uiPriority w:val="99"/>
    <w:unhideWhenUsed/>
    <w:rsid w:val="00C03ABC"/>
    <w:rPr>
      <w:color w:val="0000FF" w:themeColor="hyperlink"/>
      <w:u w:val="single"/>
    </w:rPr>
  </w:style>
  <w:style w:type="paragraph" w:styleId="Header">
    <w:name w:val="header"/>
    <w:basedOn w:val="Normal"/>
    <w:link w:val="HeaderChar"/>
    <w:uiPriority w:val="99"/>
    <w:unhideWhenUsed/>
    <w:rsid w:val="006D150F"/>
    <w:pPr>
      <w:tabs>
        <w:tab w:val="center" w:pos="4320"/>
        <w:tab w:val="right" w:pos="8640"/>
      </w:tabs>
    </w:pPr>
  </w:style>
  <w:style w:type="character" w:customStyle="1" w:styleId="HeaderChar">
    <w:name w:val="Header Char"/>
    <w:basedOn w:val="DefaultParagraphFont"/>
    <w:link w:val="Header"/>
    <w:uiPriority w:val="99"/>
    <w:rsid w:val="006D150F"/>
    <w:rPr>
      <w:rFonts w:ascii="Times New Roman" w:eastAsia="Times New Roman" w:hAnsi="Times New Roman" w:cs="Times New Roman"/>
    </w:rPr>
  </w:style>
  <w:style w:type="paragraph" w:styleId="Footer">
    <w:name w:val="footer"/>
    <w:basedOn w:val="Normal"/>
    <w:link w:val="FooterChar"/>
    <w:uiPriority w:val="99"/>
    <w:unhideWhenUsed/>
    <w:rsid w:val="006D150F"/>
    <w:pPr>
      <w:tabs>
        <w:tab w:val="center" w:pos="4320"/>
        <w:tab w:val="right" w:pos="8640"/>
      </w:tabs>
    </w:pPr>
  </w:style>
  <w:style w:type="character" w:customStyle="1" w:styleId="FooterChar">
    <w:name w:val="Footer Char"/>
    <w:basedOn w:val="DefaultParagraphFont"/>
    <w:link w:val="Footer"/>
    <w:uiPriority w:val="99"/>
    <w:rsid w:val="006D150F"/>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455FB5"/>
    <w:rPr>
      <w:color w:val="800080" w:themeColor="followedHyperlink"/>
      <w:u w:val="single"/>
    </w:rPr>
  </w:style>
  <w:style w:type="paragraph" w:styleId="FootnoteText">
    <w:name w:val="footnote text"/>
    <w:basedOn w:val="Normal"/>
    <w:link w:val="FootnoteTextChar"/>
    <w:uiPriority w:val="99"/>
    <w:semiHidden/>
    <w:unhideWhenUsed/>
    <w:rsid w:val="00883A6A"/>
    <w:rPr>
      <w:sz w:val="20"/>
      <w:szCs w:val="20"/>
    </w:rPr>
  </w:style>
  <w:style w:type="character" w:customStyle="1" w:styleId="FootnoteTextChar">
    <w:name w:val="Footnote Text Char"/>
    <w:basedOn w:val="DefaultParagraphFont"/>
    <w:link w:val="FootnoteText"/>
    <w:uiPriority w:val="99"/>
    <w:semiHidden/>
    <w:rsid w:val="00883A6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83A6A"/>
    <w:rPr>
      <w:vertAlign w:val="superscript"/>
    </w:rPr>
  </w:style>
  <w:style w:type="character" w:styleId="PlaceholderText">
    <w:name w:val="Placeholder Text"/>
    <w:basedOn w:val="DefaultParagraphFont"/>
    <w:uiPriority w:val="99"/>
    <w:semiHidden/>
    <w:rsid w:val="00B967B8"/>
    <w:rPr>
      <w:color w:val="808080"/>
    </w:rPr>
  </w:style>
  <w:style w:type="character" w:customStyle="1" w:styleId="BodyTextChar">
    <w:name w:val="Body Text Char"/>
    <w:basedOn w:val="DefaultParagraphFont"/>
    <w:link w:val="BodyText"/>
    <w:uiPriority w:val="1"/>
    <w:rsid w:val="00444A11"/>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rsid w:val="009D65B1"/>
    <w:rPr>
      <w:color w:val="605E5C"/>
      <w:shd w:val="clear" w:color="auto" w:fill="E1DFDD"/>
    </w:rPr>
  </w:style>
  <w:style w:type="character" w:styleId="CommentReference">
    <w:name w:val="annotation reference"/>
    <w:basedOn w:val="DefaultParagraphFont"/>
    <w:uiPriority w:val="99"/>
    <w:semiHidden/>
    <w:unhideWhenUsed/>
    <w:rsid w:val="00223D87"/>
    <w:rPr>
      <w:sz w:val="16"/>
      <w:szCs w:val="16"/>
    </w:rPr>
  </w:style>
  <w:style w:type="paragraph" w:styleId="CommentText">
    <w:name w:val="annotation text"/>
    <w:basedOn w:val="Normal"/>
    <w:link w:val="CommentTextChar"/>
    <w:uiPriority w:val="99"/>
    <w:semiHidden/>
    <w:unhideWhenUsed/>
    <w:rsid w:val="00223D87"/>
    <w:rPr>
      <w:sz w:val="20"/>
      <w:szCs w:val="20"/>
    </w:rPr>
  </w:style>
  <w:style w:type="character" w:customStyle="1" w:styleId="CommentTextChar">
    <w:name w:val="Comment Text Char"/>
    <w:basedOn w:val="DefaultParagraphFont"/>
    <w:link w:val="CommentText"/>
    <w:uiPriority w:val="99"/>
    <w:semiHidden/>
    <w:rsid w:val="00223D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3D87"/>
    <w:rPr>
      <w:b/>
      <w:bCs/>
    </w:rPr>
  </w:style>
  <w:style w:type="character" w:customStyle="1" w:styleId="CommentSubjectChar">
    <w:name w:val="Comment Subject Char"/>
    <w:basedOn w:val="CommentTextChar"/>
    <w:link w:val="CommentSubject"/>
    <w:uiPriority w:val="99"/>
    <w:semiHidden/>
    <w:rsid w:val="00223D87"/>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1A252C"/>
    <w:rPr>
      <w:rFonts w:asciiTheme="majorHAnsi" w:eastAsiaTheme="majorEastAsia" w:hAnsiTheme="majorHAnsi" w:cstheme="majorBidi"/>
      <w:b/>
      <w:color w:val="000000" w:themeColor="text1"/>
      <w:sz w:val="26"/>
      <w:szCs w:val="26"/>
    </w:rPr>
  </w:style>
  <w:style w:type="paragraph" w:customStyle="1" w:styleId="bulleteditem">
    <w:name w:val="bulleted item"/>
    <w:basedOn w:val="ListParagraph"/>
    <w:uiPriority w:val="1"/>
    <w:qFormat/>
    <w:rsid w:val="00B022F9"/>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761469">
      <w:bodyDiv w:val="1"/>
      <w:marLeft w:val="0"/>
      <w:marRight w:val="0"/>
      <w:marTop w:val="0"/>
      <w:marBottom w:val="0"/>
      <w:divBdr>
        <w:top w:val="none" w:sz="0" w:space="0" w:color="auto"/>
        <w:left w:val="none" w:sz="0" w:space="0" w:color="auto"/>
        <w:bottom w:val="none" w:sz="0" w:space="0" w:color="auto"/>
        <w:right w:val="none" w:sz="0" w:space="0" w:color="auto"/>
      </w:divBdr>
    </w:div>
    <w:div w:id="1109157142">
      <w:bodyDiv w:val="1"/>
      <w:marLeft w:val="0"/>
      <w:marRight w:val="0"/>
      <w:marTop w:val="0"/>
      <w:marBottom w:val="0"/>
      <w:divBdr>
        <w:top w:val="none" w:sz="0" w:space="0" w:color="auto"/>
        <w:left w:val="none" w:sz="0" w:space="0" w:color="auto"/>
        <w:bottom w:val="none" w:sz="0" w:space="0" w:color="auto"/>
        <w:right w:val="none" w:sz="0" w:space="0" w:color="auto"/>
      </w:divBdr>
    </w:div>
    <w:div w:id="1175146525">
      <w:bodyDiv w:val="1"/>
      <w:marLeft w:val="0"/>
      <w:marRight w:val="0"/>
      <w:marTop w:val="0"/>
      <w:marBottom w:val="0"/>
      <w:divBdr>
        <w:top w:val="none" w:sz="0" w:space="0" w:color="auto"/>
        <w:left w:val="none" w:sz="0" w:space="0" w:color="auto"/>
        <w:bottom w:val="none" w:sz="0" w:space="0" w:color="auto"/>
        <w:right w:val="none" w:sz="0" w:space="0" w:color="auto"/>
      </w:divBdr>
    </w:div>
    <w:div w:id="1208251630">
      <w:bodyDiv w:val="1"/>
      <w:marLeft w:val="0"/>
      <w:marRight w:val="0"/>
      <w:marTop w:val="0"/>
      <w:marBottom w:val="0"/>
      <w:divBdr>
        <w:top w:val="none" w:sz="0" w:space="0" w:color="auto"/>
        <w:left w:val="none" w:sz="0" w:space="0" w:color="auto"/>
        <w:bottom w:val="none" w:sz="0" w:space="0" w:color="auto"/>
        <w:right w:val="none" w:sz="0" w:space="0" w:color="auto"/>
      </w:divBdr>
    </w:div>
    <w:div w:id="1557082048">
      <w:bodyDiv w:val="1"/>
      <w:marLeft w:val="0"/>
      <w:marRight w:val="0"/>
      <w:marTop w:val="0"/>
      <w:marBottom w:val="0"/>
      <w:divBdr>
        <w:top w:val="none" w:sz="0" w:space="0" w:color="auto"/>
        <w:left w:val="none" w:sz="0" w:space="0" w:color="auto"/>
        <w:bottom w:val="none" w:sz="0" w:space="0" w:color="auto"/>
        <w:right w:val="none" w:sz="0" w:space="0" w:color="auto"/>
      </w:divBdr>
    </w:div>
    <w:div w:id="1812360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het.colorado.edu/sims/html/circuit-construction-kit-dc/latest/circuit-construction-kit-dc_e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986</TotalTime>
  <Pages>3</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Sengupta, Aparajita</cp:lastModifiedBy>
  <cp:revision>163</cp:revision>
  <cp:lastPrinted>2017-08-17T12:56:00Z</cp:lastPrinted>
  <dcterms:created xsi:type="dcterms:W3CDTF">2016-10-02T14:28:00Z</dcterms:created>
  <dcterms:modified xsi:type="dcterms:W3CDTF">2022-08-14T04:01:00Z</dcterms:modified>
</cp:coreProperties>
</file>